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B0F95" w14:textId="6084EF6B" w:rsidR="004348A2" w:rsidRPr="00471DC1" w:rsidRDefault="004348A2" w:rsidP="004348A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471DC1">
        <w:rPr>
          <w:rFonts w:ascii="Arial" w:hAnsi="Arial" w:cs="Arial"/>
          <w:szCs w:val="24"/>
        </w:rPr>
        <w:t xml:space="preserve">Ústav štátu a práva Slovenskej akadémie vied, verejná výskumná inštitúcia, sídlo: </w:t>
      </w:r>
      <w:proofErr w:type="spellStart"/>
      <w:r w:rsidRPr="00471DC1">
        <w:rPr>
          <w:rFonts w:ascii="Arial" w:hAnsi="Arial" w:cs="Arial"/>
          <w:szCs w:val="24"/>
        </w:rPr>
        <w:t>Klemensova</w:t>
      </w:r>
      <w:proofErr w:type="spellEnd"/>
      <w:r w:rsidRPr="00471DC1">
        <w:rPr>
          <w:rFonts w:ascii="Arial" w:hAnsi="Arial" w:cs="Arial"/>
          <w:szCs w:val="24"/>
        </w:rPr>
        <w:t xml:space="preserve"> 19, 813 64 Bratislava, IČO: 00167037                                   </w:t>
      </w:r>
    </w:p>
    <w:p w14:paraId="23017A3B" w14:textId="77777777" w:rsidR="004348A2" w:rsidRPr="00471DC1" w:rsidRDefault="004348A2" w:rsidP="004348A2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0ABAFEA1" w14:textId="77777777" w:rsidR="004348A2" w:rsidRPr="00471DC1" w:rsidRDefault="004348A2" w:rsidP="004348A2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42C72E1F" w14:textId="42A31487" w:rsidR="004348A2" w:rsidRPr="00471DC1" w:rsidRDefault="00D50409" w:rsidP="004348A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 xml:space="preserve">Vyhlásenie </w:t>
      </w:r>
    </w:p>
    <w:p w14:paraId="4E489A0E" w14:textId="77777777" w:rsidR="00E97481" w:rsidRPr="00471DC1" w:rsidRDefault="00D50409" w:rsidP="004348A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obchodnej verejnej súťaže</w:t>
      </w:r>
    </w:p>
    <w:p w14:paraId="03052743" w14:textId="7E754E82" w:rsidR="00D50409" w:rsidRPr="00471DC1" w:rsidRDefault="00E97481" w:rsidP="004348A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na predaj</w:t>
      </w:r>
      <w:r w:rsidR="00D50409" w:rsidRPr="00471DC1">
        <w:rPr>
          <w:rFonts w:ascii="Arial" w:hAnsi="Arial" w:cs="Arial"/>
          <w:b/>
          <w:bCs/>
          <w:szCs w:val="24"/>
        </w:rPr>
        <w:t xml:space="preserve"> </w:t>
      </w:r>
    </w:p>
    <w:p w14:paraId="6E41279C" w14:textId="77777777" w:rsidR="004348A2" w:rsidRPr="00471DC1" w:rsidRDefault="004348A2" w:rsidP="004348A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trvalo nepotrebného majetku</w:t>
      </w:r>
    </w:p>
    <w:p w14:paraId="54998F65" w14:textId="7791C116" w:rsidR="004348A2" w:rsidRPr="00471DC1" w:rsidRDefault="004348A2" w:rsidP="004348A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 xml:space="preserve"> </w:t>
      </w:r>
      <w:r w:rsidR="00E97481" w:rsidRPr="00471DC1">
        <w:rPr>
          <w:rFonts w:ascii="Arial" w:hAnsi="Arial" w:cs="Arial"/>
          <w:b/>
          <w:bCs/>
          <w:szCs w:val="24"/>
        </w:rPr>
        <w:t>Ústavu štátu a práva Slovenskej akadémie vied, verejnej výskumnej inštitúcie</w:t>
      </w:r>
      <w:r w:rsidR="006C1BAD" w:rsidRPr="00471DC1">
        <w:rPr>
          <w:rFonts w:ascii="Arial" w:hAnsi="Arial" w:cs="Arial"/>
          <w:b/>
          <w:bCs/>
          <w:szCs w:val="24"/>
        </w:rPr>
        <w:t>,</w:t>
      </w:r>
    </w:p>
    <w:p w14:paraId="19BAF05B" w14:textId="375EF6B4" w:rsidR="004348A2" w:rsidRDefault="004348A2" w:rsidP="004348A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 xml:space="preserve">podľa § 33 ods. </w:t>
      </w:r>
      <w:r w:rsidR="00E97481" w:rsidRPr="00471DC1">
        <w:rPr>
          <w:rFonts w:ascii="Arial" w:hAnsi="Arial" w:cs="Arial"/>
          <w:b/>
          <w:bCs/>
          <w:szCs w:val="24"/>
        </w:rPr>
        <w:t>6 a 7</w:t>
      </w:r>
      <w:r w:rsidRPr="00471DC1">
        <w:rPr>
          <w:rFonts w:ascii="Arial" w:hAnsi="Arial" w:cs="Arial"/>
          <w:b/>
          <w:bCs/>
          <w:szCs w:val="24"/>
        </w:rPr>
        <w:t xml:space="preserve"> zákona č. 243/2017 Z. z. o verejnej výskumnej inštitúcii a o zmena a doplnení niektorých zákonov v znení neskorších predpisov</w:t>
      </w:r>
      <w:r w:rsidR="00E97481" w:rsidRPr="00471DC1">
        <w:rPr>
          <w:rFonts w:ascii="Arial" w:hAnsi="Arial" w:cs="Arial"/>
          <w:b/>
          <w:bCs/>
          <w:szCs w:val="24"/>
        </w:rPr>
        <w:t xml:space="preserve"> a 281 a </w:t>
      </w:r>
      <w:proofErr w:type="spellStart"/>
      <w:r w:rsidR="00E97481" w:rsidRPr="00471DC1">
        <w:rPr>
          <w:rFonts w:ascii="Arial" w:hAnsi="Arial" w:cs="Arial"/>
          <w:b/>
          <w:bCs/>
          <w:szCs w:val="24"/>
        </w:rPr>
        <w:t>nasl</w:t>
      </w:r>
      <w:proofErr w:type="spellEnd"/>
      <w:r w:rsidR="00E97481" w:rsidRPr="00471DC1">
        <w:rPr>
          <w:rFonts w:ascii="Arial" w:hAnsi="Arial" w:cs="Arial"/>
          <w:b/>
          <w:bCs/>
          <w:szCs w:val="24"/>
        </w:rPr>
        <w:t>. Obchodného zákonníka</w:t>
      </w:r>
    </w:p>
    <w:p w14:paraId="3199337D" w14:textId="77777777" w:rsidR="00795D2A" w:rsidRPr="00471DC1" w:rsidRDefault="00795D2A" w:rsidP="004348A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14:paraId="33A3844A" w14:textId="77777777" w:rsidR="004348A2" w:rsidRPr="00471DC1" w:rsidRDefault="004348A2" w:rsidP="004348A2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3ABD067A" w14:textId="288AF94A" w:rsidR="004348A2" w:rsidRPr="00471DC1" w:rsidRDefault="006C1BAD" w:rsidP="007736B0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471DC1">
        <w:rPr>
          <w:rFonts w:ascii="Arial" w:hAnsi="Arial" w:cs="Arial"/>
          <w:szCs w:val="24"/>
        </w:rPr>
        <w:t>Ústav štátu a práva Slovenskej akadémie vied, verejná výskumná inštitúcia</w:t>
      </w:r>
      <w:r w:rsidR="00802888" w:rsidRPr="00471DC1">
        <w:rPr>
          <w:rFonts w:ascii="Arial" w:hAnsi="Arial" w:cs="Arial"/>
          <w:szCs w:val="24"/>
        </w:rPr>
        <w:t>,</w:t>
      </w:r>
      <w:r w:rsidRPr="00471DC1">
        <w:rPr>
          <w:rFonts w:ascii="Arial" w:hAnsi="Arial" w:cs="Arial"/>
          <w:szCs w:val="24"/>
        </w:rPr>
        <w:t xml:space="preserve"> (ďalej </w:t>
      </w:r>
      <w:r w:rsidR="00362C60">
        <w:rPr>
          <w:rFonts w:ascii="Arial" w:hAnsi="Arial" w:cs="Arial"/>
          <w:szCs w:val="24"/>
        </w:rPr>
        <w:t>tiež ako</w:t>
      </w:r>
      <w:r w:rsidRPr="00471DC1">
        <w:rPr>
          <w:rFonts w:ascii="Arial" w:hAnsi="Arial" w:cs="Arial"/>
          <w:szCs w:val="24"/>
        </w:rPr>
        <w:t xml:space="preserve"> </w:t>
      </w:r>
      <w:r w:rsidRPr="00471DC1">
        <w:rPr>
          <w:rFonts w:ascii="Arial" w:hAnsi="Arial" w:cs="Arial"/>
          <w:b/>
          <w:bCs/>
          <w:szCs w:val="24"/>
        </w:rPr>
        <w:t>„ústav“</w:t>
      </w:r>
      <w:r w:rsidRPr="00471DC1">
        <w:rPr>
          <w:rFonts w:ascii="Arial" w:hAnsi="Arial" w:cs="Arial"/>
          <w:szCs w:val="24"/>
        </w:rPr>
        <w:t>) t</w:t>
      </w:r>
      <w:r w:rsidR="004348A2" w:rsidRPr="00471DC1">
        <w:rPr>
          <w:rFonts w:ascii="Arial" w:hAnsi="Arial" w:cs="Arial"/>
          <w:szCs w:val="24"/>
        </w:rPr>
        <w:t xml:space="preserve">ýmto </w:t>
      </w:r>
      <w:r w:rsidRPr="00471DC1">
        <w:rPr>
          <w:rFonts w:ascii="Arial" w:hAnsi="Arial" w:cs="Arial"/>
          <w:szCs w:val="24"/>
        </w:rPr>
        <w:t xml:space="preserve">vyhlasuje súťaž o najvhodnejší návrh na uzavretie kúpnej zmluvy, ktorej predmetom bude </w:t>
      </w:r>
      <w:r w:rsidR="007736B0" w:rsidRPr="00471DC1">
        <w:rPr>
          <w:rFonts w:ascii="Arial" w:hAnsi="Arial" w:cs="Arial"/>
          <w:szCs w:val="24"/>
        </w:rPr>
        <w:t>trvalo nepotrebný majetok ústavu uvedený v prílohe č. 1 toho vyhlásenia</w:t>
      </w:r>
      <w:r w:rsidR="00362C60">
        <w:rPr>
          <w:rFonts w:ascii="Arial" w:hAnsi="Arial" w:cs="Arial"/>
          <w:szCs w:val="24"/>
        </w:rPr>
        <w:t xml:space="preserve"> (ďalej tiež ako </w:t>
      </w:r>
      <w:r w:rsidR="00362C60" w:rsidRPr="00362C60">
        <w:rPr>
          <w:rFonts w:ascii="Arial" w:hAnsi="Arial" w:cs="Arial"/>
          <w:b/>
          <w:bCs/>
          <w:szCs w:val="24"/>
        </w:rPr>
        <w:t>„predmet kúpy“</w:t>
      </w:r>
      <w:r w:rsidR="00362C60">
        <w:rPr>
          <w:rFonts w:ascii="Arial" w:hAnsi="Arial" w:cs="Arial"/>
          <w:szCs w:val="24"/>
        </w:rPr>
        <w:t>)</w:t>
      </w:r>
      <w:r w:rsidR="007736B0" w:rsidRPr="00471DC1">
        <w:rPr>
          <w:rFonts w:ascii="Arial" w:hAnsi="Arial" w:cs="Arial"/>
          <w:szCs w:val="24"/>
        </w:rPr>
        <w:t>.</w:t>
      </w:r>
      <w:r w:rsidRPr="00471DC1">
        <w:rPr>
          <w:rFonts w:ascii="Arial" w:hAnsi="Arial" w:cs="Arial"/>
          <w:szCs w:val="24"/>
        </w:rPr>
        <w:t xml:space="preserve"> </w:t>
      </w:r>
    </w:p>
    <w:p w14:paraId="741D2BCB" w14:textId="77777777" w:rsidR="007736B0" w:rsidRPr="00471DC1" w:rsidRDefault="007736B0" w:rsidP="007736B0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DD9F158" w14:textId="4882625F" w:rsidR="00802888" w:rsidRPr="00471DC1" w:rsidRDefault="007736B0" w:rsidP="007736B0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Zásady ostatného obsahu</w:t>
      </w:r>
      <w:r w:rsidR="00802888" w:rsidRPr="00471DC1">
        <w:rPr>
          <w:rFonts w:ascii="Arial" w:hAnsi="Arial" w:cs="Arial"/>
          <w:b/>
          <w:bCs/>
          <w:szCs w:val="24"/>
        </w:rPr>
        <w:t xml:space="preserve"> kúpnej zmluvy:</w:t>
      </w:r>
    </w:p>
    <w:p w14:paraId="5EBF95CA" w14:textId="77777777" w:rsidR="00471DC1" w:rsidRDefault="00471DC1" w:rsidP="007736B0">
      <w:pPr>
        <w:spacing w:after="0" w:line="240" w:lineRule="auto"/>
        <w:jc w:val="both"/>
        <w:rPr>
          <w:rFonts w:ascii="Arial" w:hAnsi="Arial" w:cs="Arial"/>
          <w:color w:val="494949"/>
          <w:szCs w:val="24"/>
          <w:shd w:val="clear" w:color="auto" w:fill="D6F9D9"/>
        </w:rPr>
      </w:pPr>
    </w:p>
    <w:p w14:paraId="61CC309C" w14:textId="61EC4300" w:rsidR="00471DC1" w:rsidRPr="00471DC1" w:rsidRDefault="00471DC1" w:rsidP="007736B0">
      <w:pPr>
        <w:spacing w:after="0" w:line="240" w:lineRule="auto"/>
        <w:jc w:val="both"/>
        <w:rPr>
          <w:rFonts w:ascii="Arial" w:hAnsi="Arial" w:cs="Arial"/>
          <w:color w:val="494949"/>
          <w:szCs w:val="24"/>
          <w:shd w:val="clear" w:color="auto" w:fill="D6F9D9"/>
        </w:rPr>
      </w:pPr>
      <w:r w:rsidRPr="00471DC1">
        <w:rPr>
          <w:rFonts w:ascii="Arial" w:hAnsi="Arial" w:cs="Arial"/>
          <w:color w:val="000000"/>
          <w:szCs w:val="24"/>
          <w:shd w:val="clear" w:color="auto" w:fill="FFFFFF"/>
        </w:rPr>
        <w:t>Kúpna cena nesmie byť nižšia ako cena obvyklá v danom mieste a čase za rovnaký majetok alebo porovnateľný majetok, ktorou je hodnota zistená znaleckým posudkom.</w:t>
      </w:r>
    </w:p>
    <w:p w14:paraId="6BECC485" w14:textId="77777777" w:rsidR="00802888" w:rsidRPr="00471DC1" w:rsidRDefault="00802888" w:rsidP="007736B0">
      <w:pPr>
        <w:spacing w:after="0" w:line="240" w:lineRule="auto"/>
        <w:jc w:val="both"/>
        <w:rPr>
          <w:rFonts w:ascii="Arial" w:hAnsi="Arial" w:cs="Arial"/>
          <w:color w:val="494949"/>
          <w:szCs w:val="24"/>
          <w:shd w:val="clear" w:color="auto" w:fill="D6F9D9"/>
        </w:rPr>
      </w:pPr>
    </w:p>
    <w:p w14:paraId="0CDD42B8" w14:textId="6D407C80" w:rsidR="00802888" w:rsidRPr="00FC1AA1" w:rsidRDefault="00471DC1" w:rsidP="00802888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k-SK"/>
          <w14:ligatures w14:val="none"/>
        </w:rPr>
      </w:pPr>
      <w:r w:rsidRPr="00FC1AA1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 xml:space="preserve">Kupujúci je povinný zaplatiť </w:t>
      </w:r>
      <w:r w:rsidR="00802888" w:rsidRPr="00FC1AA1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kúpnu cenu najneskôr v deň uzatvorenia kúpnej zmluvy. Na tento účel sa za úhradu kúpnej ceny najneskôr v deň uzatvorenia kúpnej zmluvy považuje, aj ak kupujúci ku dňu uzatvorenia kúpnej zmluvy vo výške kúpnej ceny preukáže</w:t>
      </w:r>
    </w:p>
    <w:p w14:paraId="26F2C00C" w14:textId="0D2DA232" w:rsidR="00802888" w:rsidRPr="00FC1AA1" w:rsidRDefault="00802888" w:rsidP="00AF3B5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k-SK"/>
          <w14:ligatures w14:val="none"/>
        </w:rPr>
      </w:pPr>
      <w:r w:rsidRPr="00FC1AA1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a)</w:t>
      </w:r>
      <w:r w:rsidR="00AF3B52" w:rsidRPr="00FC1AA1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ab/>
      </w:r>
      <w:r w:rsidRPr="00FC1AA1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zriadenie notárskej úschovy peňazí v prospech predávajúceho,</w:t>
      </w:r>
    </w:p>
    <w:p w14:paraId="23DFF831" w14:textId="5B06A387" w:rsidR="00802888" w:rsidRPr="00FC1AA1" w:rsidRDefault="00802888" w:rsidP="00AF3B5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k-SK"/>
          <w14:ligatures w14:val="none"/>
        </w:rPr>
      </w:pPr>
      <w:r w:rsidRPr="00FC1AA1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b)</w:t>
      </w:r>
      <w:r w:rsidR="00AF3B52" w:rsidRPr="00FC1AA1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ab/>
      </w:r>
      <w:r w:rsidRPr="00FC1AA1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otvorenie neodvolateľného akreditívu v prospech predávajúceho alebo</w:t>
      </w:r>
    </w:p>
    <w:p w14:paraId="78F02115" w14:textId="5F60D91A" w:rsidR="00802888" w:rsidRPr="00FC1AA1" w:rsidRDefault="00802888" w:rsidP="00AF3B5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Cs w:val="24"/>
          <w:lang w:eastAsia="sk-SK"/>
          <w14:ligatures w14:val="none"/>
        </w:rPr>
      </w:pPr>
      <w:r w:rsidRPr="00FC1AA1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c)</w:t>
      </w:r>
      <w:r w:rsidR="00AF3B52" w:rsidRPr="00FC1AA1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ab/>
      </w:r>
      <w:r w:rsidRPr="00FC1AA1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vznik právneho vzťahu medzi bankou alebo pobočkou zahraničnej banky a verejnou výskumnou inštitúciou, ktorý napĺňa obdobné pojmové znaky ako otvorenie neodvolateľného akreditívu v prospech predávajúceho a ktorý poskytuje obdobnú mieru právnej istoty verejnej výskumnej inštitúcii.</w:t>
      </w:r>
    </w:p>
    <w:p w14:paraId="30955135" w14:textId="77777777" w:rsidR="00362C60" w:rsidRDefault="00362C60" w:rsidP="00AF3B5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</w:pPr>
    </w:p>
    <w:p w14:paraId="56333033" w14:textId="3F795750" w:rsidR="00362C60" w:rsidRDefault="00362C60" w:rsidP="00D96D3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 xml:space="preserve">Predávajúci odovzdá a kupujúci prevezme predmet kúpy v sídle </w:t>
      </w:r>
      <w:r w:rsidR="00D96D3D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>predávajúceho</w:t>
      </w:r>
      <w:r w:rsidR="00B533DC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 xml:space="preserve"> </w:t>
      </w:r>
      <w:r w:rsidR="00B92D91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>v </w:t>
      </w:r>
      <w:r w:rsidR="005E2BF3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>čase</w:t>
      </w:r>
      <w:r w:rsidR="00B92D91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 xml:space="preserve"> </w:t>
      </w:r>
      <w:r w:rsidR="005E2BF3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>oznámenom predávajúcim mailovou správou</w:t>
      </w:r>
      <w:r w:rsidR="00FD20CB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 xml:space="preserve">, </w:t>
      </w:r>
      <w:r w:rsidR="00B533DC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 xml:space="preserve">najskôr </w:t>
      </w:r>
      <w:r w:rsidR="00FD20CB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 xml:space="preserve">ale </w:t>
      </w:r>
      <w:r w:rsidR="00315217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>v deň nasledujúci po dni zaplatenia kúpnej ceny</w:t>
      </w:r>
      <w:r w:rsidR="005F1AFB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 xml:space="preserve">. </w:t>
      </w:r>
      <w:r w:rsidR="00ED7742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 xml:space="preserve">Odvoz predmetu kúpy zabezpečuje </w:t>
      </w:r>
      <w:r w:rsidR="006B2842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 xml:space="preserve">kupujúci </w:t>
      </w:r>
      <w:r w:rsidR="00ED7742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>na svoje</w:t>
      </w:r>
      <w:r w:rsidR="006B2842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 xml:space="preserve"> náklady.</w:t>
      </w:r>
      <w:r w:rsidR="00ED7742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 xml:space="preserve"> </w:t>
      </w:r>
    </w:p>
    <w:p w14:paraId="3AA6F7EC" w14:textId="77777777" w:rsidR="004C3669" w:rsidRDefault="004C3669" w:rsidP="00D96D3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</w:pPr>
    </w:p>
    <w:p w14:paraId="3BDC9EC0" w14:textId="300CAFA9" w:rsidR="004C3669" w:rsidRDefault="00D91AE3" w:rsidP="00D96D3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lastRenderedPageBreak/>
        <w:t xml:space="preserve">Predmet kúpy má vady uvedené </w:t>
      </w:r>
      <w:r w:rsidRPr="00471DC1">
        <w:rPr>
          <w:rFonts w:ascii="Arial" w:hAnsi="Arial" w:cs="Arial"/>
          <w:szCs w:val="24"/>
        </w:rPr>
        <w:t>v prílohe č. 1 toho vyhlásenia</w:t>
      </w:r>
      <w:r w:rsidR="001C392A">
        <w:rPr>
          <w:rFonts w:ascii="Arial" w:hAnsi="Arial" w:cs="Arial"/>
          <w:szCs w:val="24"/>
        </w:rPr>
        <w:t xml:space="preserve">. Predmet kúpy sa </w:t>
      </w:r>
      <w:r w:rsidR="00D7294D">
        <w:rPr>
          <w:rFonts w:ascii="Arial" w:hAnsi="Arial" w:cs="Arial"/>
          <w:szCs w:val="24"/>
        </w:rPr>
        <w:t>prevádza ako stojí a</w:t>
      </w:r>
      <w:r w:rsidR="00847B36">
        <w:rPr>
          <w:rFonts w:ascii="Arial" w:hAnsi="Arial" w:cs="Arial"/>
          <w:szCs w:val="24"/>
        </w:rPr>
        <w:t> </w:t>
      </w:r>
      <w:r w:rsidR="00D7294D">
        <w:rPr>
          <w:rFonts w:ascii="Arial" w:hAnsi="Arial" w:cs="Arial"/>
          <w:szCs w:val="24"/>
        </w:rPr>
        <w:t>leží</w:t>
      </w:r>
      <w:r w:rsidR="00847B36">
        <w:rPr>
          <w:rFonts w:ascii="Arial" w:hAnsi="Arial" w:cs="Arial"/>
          <w:szCs w:val="24"/>
        </w:rPr>
        <w:t xml:space="preserve">; predávajúci </w:t>
      </w:r>
      <w:r w:rsidR="003B20D4">
        <w:rPr>
          <w:rFonts w:ascii="Arial" w:hAnsi="Arial" w:cs="Arial"/>
          <w:szCs w:val="24"/>
        </w:rPr>
        <w:t xml:space="preserve">nevyhlasuje, že predmet kúpy má nejakú vlastnosť, </w:t>
      </w:r>
      <w:r w:rsidR="0069603A">
        <w:rPr>
          <w:rFonts w:ascii="Arial" w:hAnsi="Arial" w:cs="Arial"/>
          <w:szCs w:val="24"/>
        </w:rPr>
        <w:t xml:space="preserve">a kupujúci si </w:t>
      </w:r>
      <w:proofErr w:type="spellStart"/>
      <w:r w:rsidR="0069603A">
        <w:rPr>
          <w:rFonts w:ascii="Arial" w:hAnsi="Arial" w:cs="Arial"/>
          <w:szCs w:val="24"/>
        </w:rPr>
        <w:t>nevymieňuje</w:t>
      </w:r>
      <w:proofErr w:type="spellEnd"/>
      <w:r w:rsidR="005F7764">
        <w:rPr>
          <w:rFonts w:ascii="Arial" w:hAnsi="Arial" w:cs="Arial"/>
          <w:szCs w:val="24"/>
        </w:rPr>
        <w:t xml:space="preserve"> žiadnu vlastnosť predmetu kúpy.</w:t>
      </w:r>
      <w:r w:rsidR="00D7294D">
        <w:rPr>
          <w:rFonts w:ascii="Arial" w:hAnsi="Arial" w:cs="Arial"/>
          <w:szCs w:val="24"/>
        </w:rPr>
        <w:t xml:space="preserve"> </w:t>
      </w:r>
    </w:p>
    <w:p w14:paraId="432A9A46" w14:textId="77777777" w:rsidR="004B0D83" w:rsidRDefault="004B0D83" w:rsidP="00D96D3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Cs w:val="24"/>
        </w:rPr>
      </w:pPr>
    </w:p>
    <w:p w14:paraId="00D43FE8" w14:textId="564A40F7" w:rsidR="004B0D83" w:rsidRPr="00802888" w:rsidRDefault="00AF7FD6" w:rsidP="00D96D3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</w:pPr>
      <w:r>
        <w:rPr>
          <w:rFonts w:ascii="Arial" w:hAnsi="Arial" w:cs="Arial"/>
          <w:szCs w:val="24"/>
        </w:rPr>
        <w:t xml:space="preserve">Právne vzťahy výslovne neupravené kúpnou zmluvou sa budú riadiť relevantnými ustanoveniami </w:t>
      </w:r>
      <w:r w:rsidR="00EF46B4">
        <w:rPr>
          <w:rFonts w:ascii="Arial" w:hAnsi="Arial" w:cs="Arial"/>
          <w:szCs w:val="24"/>
        </w:rPr>
        <w:t>Občianskeho zákonníka.</w:t>
      </w:r>
    </w:p>
    <w:p w14:paraId="3E546FDA" w14:textId="77777777" w:rsidR="00802888" w:rsidRPr="00471DC1" w:rsidRDefault="00802888" w:rsidP="007736B0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14:paraId="54E9B38D" w14:textId="35BB2245" w:rsidR="00802888" w:rsidRPr="00471DC1" w:rsidRDefault="00E42268" w:rsidP="007736B0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Spôsob a l</w:t>
      </w:r>
      <w:r w:rsidR="00802888" w:rsidRPr="00471DC1">
        <w:rPr>
          <w:rFonts w:ascii="Arial" w:hAnsi="Arial" w:cs="Arial"/>
          <w:b/>
          <w:bCs/>
          <w:szCs w:val="24"/>
        </w:rPr>
        <w:t>ehota na podávanie návrhov:</w:t>
      </w:r>
    </w:p>
    <w:p w14:paraId="3256C4C4" w14:textId="77777777" w:rsidR="00CF5FDA" w:rsidRPr="00471DC1" w:rsidRDefault="00CF5FDA" w:rsidP="007736B0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14:paraId="7C5F77D2" w14:textId="4C1868B6" w:rsidR="00B95995" w:rsidRPr="00B95995" w:rsidRDefault="002C7A29" w:rsidP="007736B0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B95995">
        <w:rPr>
          <w:rFonts w:ascii="Arial" w:hAnsi="Arial" w:cs="Arial"/>
          <w:szCs w:val="24"/>
        </w:rPr>
        <w:t xml:space="preserve">Návrhy </w:t>
      </w:r>
      <w:r w:rsidR="00625B1E" w:rsidRPr="00B95995">
        <w:rPr>
          <w:rFonts w:ascii="Arial" w:hAnsi="Arial" w:cs="Arial"/>
          <w:szCs w:val="24"/>
        </w:rPr>
        <w:t xml:space="preserve">musia byť doručené </w:t>
      </w:r>
      <w:r w:rsidR="00995B28" w:rsidRPr="00B95995">
        <w:rPr>
          <w:rFonts w:ascii="Arial" w:hAnsi="Arial" w:cs="Arial"/>
          <w:szCs w:val="24"/>
        </w:rPr>
        <w:t xml:space="preserve">mailovou správou na mailovú adresu </w:t>
      </w:r>
      <w:hyperlink r:id="rId5" w:history="1">
        <w:r w:rsidR="003D0C18" w:rsidRPr="00B95995">
          <w:rPr>
            <w:rStyle w:val="Hypertextovprepojenie"/>
            <w:rFonts w:ascii="Arial" w:hAnsi="Arial" w:cs="Arial"/>
            <w:szCs w:val="24"/>
          </w:rPr>
          <w:t>usapsekr@savba.sk</w:t>
        </w:r>
      </w:hyperlink>
      <w:r w:rsidR="00AE3BF6" w:rsidRPr="00B95995">
        <w:rPr>
          <w:rFonts w:ascii="Arial" w:hAnsi="Arial" w:cs="Arial"/>
          <w:szCs w:val="24"/>
        </w:rPr>
        <w:t xml:space="preserve"> najneskôr dňa </w:t>
      </w:r>
      <w:r w:rsidR="003D330C">
        <w:rPr>
          <w:rFonts w:ascii="Arial" w:hAnsi="Arial" w:cs="Arial"/>
          <w:szCs w:val="24"/>
        </w:rPr>
        <w:t>10</w:t>
      </w:r>
      <w:r w:rsidR="00AE3BF6" w:rsidRPr="00B95995">
        <w:rPr>
          <w:rFonts w:ascii="Arial" w:hAnsi="Arial" w:cs="Arial"/>
          <w:szCs w:val="24"/>
        </w:rPr>
        <w:t>.</w:t>
      </w:r>
      <w:r w:rsidR="00356E25">
        <w:rPr>
          <w:rFonts w:ascii="Arial" w:hAnsi="Arial" w:cs="Arial"/>
          <w:szCs w:val="24"/>
        </w:rPr>
        <w:t>05.</w:t>
      </w:r>
      <w:r w:rsidR="00AE3BF6" w:rsidRPr="00B95995">
        <w:rPr>
          <w:rFonts w:ascii="Arial" w:hAnsi="Arial" w:cs="Arial"/>
          <w:szCs w:val="24"/>
        </w:rPr>
        <w:t>2024.</w:t>
      </w:r>
      <w:r w:rsidR="001424D7" w:rsidRPr="00B95995">
        <w:rPr>
          <w:rFonts w:ascii="Arial" w:hAnsi="Arial" w:cs="Arial"/>
          <w:szCs w:val="24"/>
        </w:rPr>
        <w:t xml:space="preserve"> Mai</w:t>
      </w:r>
      <w:r w:rsidR="00191FA2" w:rsidRPr="00B95995">
        <w:rPr>
          <w:rFonts w:ascii="Arial" w:hAnsi="Arial" w:cs="Arial"/>
          <w:szCs w:val="24"/>
        </w:rPr>
        <w:t>l</w:t>
      </w:r>
      <w:r w:rsidR="001424D7" w:rsidRPr="00B95995">
        <w:rPr>
          <w:rFonts w:ascii="Arial" w:hAnsi="Arial" w:cs="Arial"/>
          <w:szCs w:val="24"/>
        </w:rPr>
        <w:t>ová správa musí</w:t>
      </w:r>
      <w:r w:rsidR="00191FA2" w:rsidRPr="00B95995">
        <w:rPr>
          <w:rFonts w:ascii="Arial" w:hAnsi="Arial" w:cs="Arial"/>
          <w:szCs w:val="24"/>
        </w:rPr>
        <w:t xml:space="preserve"> </w:t>
      </w:r>
      <w:r w:rsidR="002E01DD" w:rsidRPr="00B95995">
        <w:rPr>
          <w:rFonts w:ascii="Arial" w:hAnsi="Arial" w:cs="Arial"/>
          <w:szCs w:val="24"/>
        </w:rPr>
        <w:t>obsahovať</w:t>
      </w:r>
    </w:p>
    <w:p w14:paraId="10D250DB" w14:textId="286C92AC" w:rsidR="00802888" w:rsidRPr="00B95995" w:rsidRDefault="002E01DD" w:rsidP="00B9599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95995">
        <w:rPr>
          <w:rFonts w:ascii="Arial" w:hAnsi="Arial" w:cs="Arial"/>
          <w:sz w:val="24"/>
          <w:szCs w:val="24"/>
        </w:rPr>
        <w:t>predmet s</w:t>
      </w:r>
      <w:r w:rsidR="00E02266" w:rsidRPr="00B95995">
        <w:rPr>
          <w:rFonts w:ascii="Arial" w:hAnsi="Arial" w:cs="Arial"/>
          <w:sz w:val="24"/>
          <w:szCs w:val="24"/>
        </w:rPr>
        <w:t xml:space="preserve">právy, ktorý bude znieť </w:t>
      </w:r>
      <w:r w:rsidR="00455B36" w:rsidRPr="00B95995">
        <w:rPr>
          <w:rFonts w:ascii="Arial" w:hAnsi="Arial" w:cs="Arial"/>
          <w:sz w:val="24"/>
          <w:szCs w:val="24"/>
        </w:rPr>
        <w:t>„návrh na kúpu trval</w:t>
      </w:r>
      <w:r w:rsidR="00BB4E09" w:rsidRPr="00B95995">
        <w:rPr>
          <w:rFonts w:ascii="Arial" w:hAnsi="Arial" w:cs="Arial"/>
          <w:sz w:val="24"/>
          <w:szCs w:val="24"/>
        </w:rPr>
        <w:t>o</w:t>
      </w:r>
      <w:r w:rsidR="00455B36" w:rsidRPr="00B95995">
        <w:rPr>
          <w:rFonts w:ascii="Arial" w:hAnsi="Arial" w:cs="Arial"/>
          <w:sz w:val="24"/>
          <w:szCs w:val="24"/>
        </w:rPr>
        <w:t xml:space="preserve"> nepotrebného majetku</w:t>
      </w:r>
      <w:r w:rsidR="00BB4E09" w:rsidRPr="00B95995">
        <w:rPr>
          <w:rFonts w:ascii="Arial" w:hAnsi="Arial" w:cs="Arial"/>
          <w:sz w:val="24"/>
          <w:szCs w:val="24"/>
        </w:rPr>
        <w:t>“</w:t>
      </w:r>
      <w:r w:rsidR="00B95995" w:rsidRPr="00B95995">
        <w:rPr>
          <w:rFonts w:ascii="Arial" w:hAnsi="Arial" w:cs="Arial"/>
          <w:sz w:val="24"/>
          <w:szCs w:val="24"/>
        </w:rPr>
        <w:t>,</w:t>
      </w:r>
    </w:p>
    <w:p w14:paraId="4C2EE100" w14:textId="77777777" w:rsidR="002C4A2B" w:rsidRDefault="00B624AE" w:rsidP="00B9599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identifikačné údaje </w:t>
      </w:r>
      <w:r w:rsidR="003070F3">
        <w:rPr>
          <w:rFonts w:ascii="Arial" w:hAnsi="Arial" w:cs="Arial"/>
          <w:sz w:val="24"/>
          <w:szCs w:val="24"/>
        </w:rPr>
        <w:t xml:space="preserve">účastníka (pri právnickej osobe: </w:t>
      </w:r>
      <w:r w:rsidR="009B66B9">
        <w:rPr>
          <w:rFonts w:ascii="Arial" w:hAnsi="Arial" w:cs="Arial"/>
          <w:sz w:val="24"/>
          <w:szCs w:val="24"/>
        </w:rPr>
        <w:t xml:space="preserve">názov alebo </w:t>
      </w:r>
      <w:r w:rsidR="003070F3">
        <w:rPr>
          <w:rFonts w:ascii="Arial" w:hAnsi="Arial" w:cs="Arial"/>
          <w:sz w:val="24"/>
          <w:szCs w:val="24"/>
        </w:rPr>
        <w:t>obchodné meno</w:t>
      </w:r>
      <w:r w:rsidR="009B66B9">
        <w:rPr>
          <w:rFonts w:ascii="Arial" w:hAnsi="Arial" w:cs="Arial"/>
          <w:sz w:val="24"/>
          <w:szCs w:val="24"/>
        </w:rPr>
        <w:t>, sídlo</w:t>
      </w:r>
      <w:r w:rsidR="00D05BE6">
        <w:rPr>
          <w:rFonts w:ascii="Arial" w:hAnsi="Arial" w:cs="Arial"/>
          <w:sz w:val="24"/>
          <w:szCs w:val="24"/>
        </w:rPr>
        <w:t>, IČO; pri fyzickej osobe: meno a priezvisko alebo obchodné meno</w:t>
      </w:r>
      <w:r w:rsidR="002C4A2B">
        <w:rPr>
          <w:rFonts w:ascii="Arial" w:hAnsi="Arial" w:cs="Arial"/>
          <w:sz w:val="24"/>
          <w:szCs w:val="24"/>
        </w:rPr>
        <w:t xml:space="preserve">, adresa </w:t>
      </w:r>
      <w:r w:rsidR="00EC3C2B">
        <w:rPr>
          <w:rFonts w:ascii="Arial" w:hAnsi="Arial" w:cs="Arial"/>
          <w:sz w:val="24"/>
          <w:szCs w:val="24"/>
        </w:rPr>
        <w:t xml:space="preserve">trvalého pobytu alebo </w:t>
      </w:r>
      <w:r w:rsidR="002C4A2B">
        <w:rPr>
          <w:rFonts w:ascii="Arial" w:hAnsi="Arial" w:cs="Arial"/>
          <w:sz w:val="24"/>
          <w:szCs w:val="24"/>
        </w:rPr>
        <w:t>miesto podnikania, prípadne IČO)</w:t>
      </w:r>
      <w:r w:rsidR="006B6F0F">
        <w:rPr>
          <w:rFonts w:ascii="Arial" w:hAnsi="Arial" w:cs="Arial"/>
          <w:sz w:val="24"/>
          <w:szCs w:val="24"/>
        </w:rPr>
        <w:t xml:space="preserve">, </w:t>
      </w:r>
    </w:p>
    <w:p w14:paraId="22B387D0" w14:textId="68B96648" w:rsidR="00893336" w:rsidRDefault="00893336" w:rsidP="00B9599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kontaktné údaje</w:t>
      </w:r>
      <w:r w:rsidR="008A670C">
        <w:rPr>
          <w:rFonts w:ascii="Arial" w:hAnsi="Arial" w:cs="Arial"/>
          <w:sz w:val="24"/>
          <w:szCs w:val="24"/>
        </w:rPr>
        <w:t xml:space="preserve"> </w:t>
      </w:r>
      <w:r w:rsidR="00DE3775">
        <w:rPr>
          <w:rFonts w:ascii="Arial" w:hAnsi="Arial" w:cs="Arial"/>
          <w:sz w:val="24"/>
          <w:szCs w:val="24"/>
        </w:rPr>
        <w:t xml:space="preserve">účastníka </w:t>
      </w:r>
      <w:r w:rsidR="008A670C">
        <w:rPr>
          <w:rFonts w:ascii="Arial" w:hAnsi="Arial" w:cs="Arial"/>
          <w:sz w:val="24"/>
          <w:szCs w:val="24"/>
        </w:rPr>
        <w:t xml:space="preserve">zahŕňajúce minimálne </w:t>
      </w:r>
      <w:r w:rsidR="00BA3B42">
        <w:rPr>
          <w:rFonts w:ascii="Arial" w:hAnsi="Arial" w:cs="Arial"/>
          <w:sz w:val="24"/>
          <w:szCs w:val="24"/>
        </w:rPr>
        <w:t>telefónne číslo a mailovú adresu</w:t>
      </w:r>
      <w:r w:rsidR="00EA7EE9">
        <w:rPr>
          <w:rFonts w:ascii="Arial" w:hAnsi="Arial" w:cs="Arial"/>
          <w:sz w:val="24"/>
          <w:szCs w:val="24"/>
        </w:rPr>
        <w:t>,</w:t>
      </w:r>
      <w:r w:rsidR="00BA3B42">
        <w:rPr>
          <w:rFonts w:ascii="Arial" w:hAnsi="Arial" w:cs="Arial"/>
          <w:sz w:val="24"/>
          <w:szCs w:val="24"/>
        </w:rPr>
        <w:t xml:space="preserve"> </w:t>
      </w:r>
      <w:r w:rsidR="008A670C">
        <w:rPr>
          <w:rFonts w:ascii="Arial" w:hAnsi="Arial" w:cs="Arial"/>
          <w:sz w:val="24"/>
          <w:szCs w:val="24"/>
        </w:rPr>
        <w:t xml:space="preserve"> </w:t>
      </w:r>
    </w:p>
    <w:p w14:paraId="05E74F78" w14:textId="0379D05E" w:rsidR="00B95995" w:rsidRDefault="008600CB" w:rsidP="00B9599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ponúkanú </w:t>
      </w:r>
      <w:r w:rsidR="00D02885">
        <w:rPr>
          <w:rFonts w:ascii="Arial" w:hAnsi="Arial" w:cs="Arial"/>
          <w:sz w:val="24"/>
          <w:szCs w:val="24"/>
        </w:rPr>
        <w:t>kúpnu cenu</w:t>
      </w:r>
      <w:r w:rsidR="00EA7EE9">
        <w:rPr>
          <w:rFonts w:ascii="Arial" w:hAnsi="Arial" w:cs="Arial"/>
          <w:sz w:val="24"/>
          <w:szCs w:val="24"/>
        </w:rPr>
        <w:t xml:space="preserve"> a</w:t>
      </w:r>
    </w:p>
    <w:p w14:paraId="41A42884" w14:textId="3ADDBC78" w:rsidR="00D02885" w:rsidRPr="00B95995" w:rsidRDefault="00D02885" w:rsidP="00B9599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navrhovaný text kúpnej zmluvy</w:t>
      </w:r>
      <w:r w:rsidR="00EA7EE9">
        <w:rPr>
          <w:rFonts w:ascii="Arial" w:hAnsi="Arial" w:cs="Arial"/>
          <w:sz w:val="24"/>
          <w:szCs w:val="24"/>
        </w:rPr>
        <w:t>.</w:t>
      </w:r>
    </w:p>
    <w:p w14:paraId="4FE7CC09" w14:textId="77777777" w:rsidR="00C67FEC" w:rsidRPr="00471DC1" w:rsidRDefault="00C67FEC" w:rsidP="007736B0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14:paraId="72D504FA" w14:textId="3581DD2B" w:rsidR="00802888" w:rsidRPr="00471DC1" w:rsidRDefault="002B074F" w:rsidP="007736B0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Výber naj</w:t>
      </w:r>
      <w:r w:rsidR="005C04A9">
        <w:rPr>
          <w:rFonts w:ascii="Arial" w:hAnsi="Arial" w:cs="Arial"/>
          <w:b/>
          <w:bCs/>
          <w:szCs w:val="24"/>
        </w:rPr>
        <w:t>vhodnejšieho</w:t>
      </w:r>
      <w:r w:rsidR="00802888" w:rsidRPr="00471DC1">
        <w:rPr>
          <w:rFonts w:ascii="Arial" w:hAnsi="Arial" w:cs="Arial"/>
          <w:b/>
          <w:bCs/>
          <w:szCs w:val="24"/>
        </w:rPr>
        <w:t xml:space="preserve"> návrhu:</w:t>
      </w:r>
    </w:p>
    <w:p w14:paraId="4F3D7945" w14:textId="77777777" w:rsidR="00802888" w:rsidRDefault="00802888" w:rsidP="007736B0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14:paraId="11C37F2A" w14:textId="77777777" w:rsidR="00F777DF" w:rsidRDefault="002B074F" w:rsidP="007736B0">
      <w:pPr>
        <w:spacing w:after="0" w:line="240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471DC1">
        <w:rPr>
          <w:rFonts w:ascii="Arial" w:hAnsi="Arial" w:cs="Arial"/>
          <w:color w:val="000000"/>
          <w:szCs w:val="24"/>
          <w:shd w:val="clear" w:color="auto" w:fill="FFFFFF"/>
        </w:rPr>
        <w:t>Vybratý bude ten návrh, ktorý bude obsahovať ponuku najvyššej kúpnej ceny.</w:t>
      </w:r>
      <w:r w:rsidR="00973BD5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</w:p>
    <w:p w14:paraId="4A5B6299" w14:textId="77777777" w:rsidR="00F777DF" w:rsidRDefault="00F777DF" w:rsidP="007736B0">
      <w:pPr>
        <w:spacing w:after="0" w:line="240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</w:p>
    <w:p w14:paraId="1120AA0C" w14:textId="5BEBADF5" w:rsidR="005C04A9" w:rsidRDefault="00210A93" w:rsidP="007736B0">
      <w:pPr>
        <w:spacing w:after="0" w:line="240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Ústav oznámi prijatie najvhodnejšieho návrhu </w:t>
      </w:r>
      <w:r w:rsidR="00626041">
        <w:rPr>
          <w:rFonts w:ascii="Arial" w:hAnsi="Arial" w:cs="Arial"/>
          <w:color w:val="000000"/>
          <w:szCs w:val="24"/>
          <w:shd w:val="clear" w:color="auto" w:fill="FFFFFF"/>
        </w:rPr>
        <w:t xml:space="preserve">mailovou správou 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do </w:t>
      </w:r>
      <w:r w:rsidR="001D6B58">
        <w:rPr>
          <w:rFonts w:ascii="Arial" w:hAnsi="Arial" w:cs="Arial"/>
          <w:color w:val="000000"/>
          <w:szCs w:val="24"/>
          <w:shd w:val="clear" w:color="auto" w:fill="FFFFFF"/>
        </w:rPr>
        <w:t>15</w:t>
      </w:r>
      <w:r w:rsidR="00193A52">
        <w:rPr>
          <w:rFonts w:ascii="Arial" w:hAnsi="Arial" w:cs="Arial"/>
          <w:color w:val="000000"/>
          <w:szCs w:val="24"/>
          <w:shd w:val="clear" w:color="auto" w:fill="FFFFFF"/>
        </w:rPr>
        <w:t xml:space="preserve"> dní od </w:t>
      </w:r>
      <w:r w:rsidR="00093B1B">
        <w:rPr>
          <w:rFonts w:ascii="Arial" w:hAnsi="Arial" w:cs="Arial"/>
          <w:color w:val="000000"/>
          <w:szCs w:val="24"/>
          <w:shd w:val="clear" w:color="auto" w:fill="FFFFFF"/>
        </w:rPr>
        <w:t xml:space="preserve">posledného </w:t>
      </w:r>
      <w:r w:rsidR="00193A52">
        <w:rPr>
          <w:rFonts w:ascii="Arial" w:hAnsi="Arial" w:cs="Arial"/>
          <w:color w:val="000000"/>
          <w:szCs w:val="24"/>
          <w:shd w:val="clear" w:color="auto" w:fill="FFFFFF"/>
        </w:rPr>
        <w:t>dňa</w:t>
      </w:r>
      <w:r w:rsidR="00093B1B">
        <w:rPr>
          <w:rFonts w:ascii="Arial" w:hAnsi="Arial" w:cs="Arial"/>
          <w:color w:val="000000"/>
          <w:szCs w:val="24"/>
          <w:shd w:val="clear" w:color="auto" w:fill="FFFFFF"/>
        </w:rPr>
        <w:t xml:space="preserve"> lehoty na</w:t>
      </w:r>
      <w:r w:rsidR="00193A52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093B1B">
        <w:rPr>
          <w:rFonts w:ascii="Arial" w:hAnsi="Arial" w:cs="Arial"/>
          <w:color w:val="000000"/>
          <w:szCs w:val="24"/>
          <w:shd w:val="clear" w:color="auto" w:fill="FFFFFF"/>
        </w:rPr>
        <w:t>podávanie návrhov</w:t>
      </w:r>
      <w:r w:rsidR="00546C30">
        <w:rPr>
          <w:rFonts w:ascii="Arial" w:hAnsi="Arial" w:cs="Arial"/>
          <w:color w:val="000000"/>
          <w:szCs w:val="24"/>
          <w:shd w:val="clear" w:color="auto" w:fill="FFFFFF"/>
        </w:rPr>
        <w:t xml:space="preserve">; v rovnakej lehote </w:t>
      </w:r>
      <w:r w:rsidR="00982A2D">
        <w:rPr>
          <w:rFonts w:ascii="Arial" w:hAnsi="Arial" w:cs="Arial"/>
          <w:color w:val="000000"/>
          <w:szCs w:val="24"/>
          <w:shd w:val="clear" w:color="auto" w:fill="FFFFFF"/>
        </w:rPr>
        <w:t xml:space="preserve">a rovnakým spôsobom </w:t>
      </w:r>
      <w:r w:rsidR="00546C30">
        <w:rPr>
          <w:rFonts w:ascii="Arial" w:hAnsi="Arial" w:cs="Arial"/>
          <w:color w:val="000000"/>
          <w:szCs w:val="24"/>
          <w:shd w:val="clear" w:color="auto" w:fill="FFFFFF"/>
        </w:rPr>
        <w:t xml:space="preserve">ústav oznámi </w:t>
      </w:r>
      <w:r w:rsidR="00857FF7">
        <w:rPr>
          <w:rFonts w:ascii="Arial" w:hAnsi="Arial" w:cs="Arial"/>
          <w:color w:val="000000"/>
          <w:szCs w:val="24"/>
          <w:shd w:val="clear" w:color="auto" w:fill="FFFFFF"/>
        </w:rPr>
        <w:t>neúspešným účastníkom</w:t>
      </w:r>
      <w:r w:rsidR="002108E0">
        <w:rPr>
          <w:rFonts w:ascii="Arial" w:hAnsi="Arial" w:cs="Arial"/>
          <w:color w:val="000000"/>
          <w:szCs w:val="24"/>
          <w:shd w:val="clear" w:color="auto" w:fill="FFFFFF"/>
        </w:rPr>
        <w:t xml:space="preserve">, že ich </w:t>
      </w:r>
      <w:r w:rsidR="00E06CF4">
        <w:rPr>
          <w:rFonts w:ascii="Arial" w:hAnsi="Arial" w:cs="Arial"/>
          <w:color w:val="000000"/>
          <w:szCs w:val="24"/>
          <w:shd w:val="clear" w:color="auto" w:fill="FFFFFF"/>
        </w:rPr>
        <w:t>návrh</w:t>
      </w:r>
      <w:r w:rsidR="00B72DAC">
        <w:rPr>
          <w:rFonts w:ascii="Arial" w:hAnsi="Arial" w:cs="Arial"/>
          <w:color w:val="000000"/>
          <w:szCs w:val="24"/>
          <w:shd w:val="clear" w:color="auto" w:fill="FFFFFF"/>
        </w:rPr>
        <w:t>y</w:t>
      </w:r>
      <w:r w:rsidR="00E06CF4">
        <w:rPr>
          <w:rFonts w:ascii="Arial" w:hAnsi="Arial" w:cs="Arial"/>
          <w:color w:val="000000"/>
          <w:szCs w:val="24"/>
          <w:shd w:val="clear" w:color="auto" w:fill="FFFFFF"/>
        </w:rPr>
        <w:t xml:space="preserve"> sa odmietli.</w:t>
      </w:r>
    </w:p>
    <w:p w14:paraId="66AC3946" w14:textId="77777777" w:rsidR="00802888" w:rsidRPr="00471DC1" w:rsidRDefault="00802888" w:rsidP="007736B0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14:paraId="43CB0D29" w14:textId="7B484B3F" w:rsidR="00802888" w:rsidRPr="00471DC1" w:rsidRDefault="00802888" w:rsidP="007736B0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Ďalšie pravidlá obchodnej verejnej súťaže:</w:t>
      </w:r>
    </w:p>
    <w:p w14:paraId="367885D5" w14:textId="0B22C413" w:rsidR="00802888" w:rsidRDefault="00802888" w:rsidP="007736B0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14:paraId="0131D287" w14:textId="732D6A72" w:rsidR="00B77029" w:rsidRPr="00CF5FDA" w:rsidRDefault="00B77029" w:rsidP="00B77029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Účastník môže </w:t>
      </w:r>
      <w:r w:rsidR="00563B5B">
        <w:rPr>
          <w:rFonts w:ascii="Arial" w:hAnsi="Arial" w:cs="Arial"/>
          <w:szCs w:val="24"/>
        </w:rPr>
        <w:t>po</w:t>
      </w:r>
      <w:r>
        <w:rPr>
          <w:rFonts w:ascii="Arial" w:hAnsi="Arial" w:cs="Arial"/>
          <w:szCs w:val="24"/>
        </w:rPr>
        <w:t xml:space="preserve">žiadať </w:t>
      </w:r>
      <w:r w:rsidR="00563B5B"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szCs w:val="24"/>
        </w:rPr>
        <w:t xml:space="preserve">obhliadku predmetu kúpy mailovou správou doručenou </w:t>
      </w:r>
      <w:r w:rsidRPr="00B95995">
        <w:rPr>
          <w:rFonts w:ascii="Arial" w:hAnsi="Arial" w:cs="Arial"/>
          <w:szCs w:val="24"/>
        </w:rPr>
        <w:t xml:space="preserve">na mailovú adresu </w:t>
      </w:r>
      <w:hyperlink r:id="rId6" w:history="1">
        <w:r w:rsidRPr="00B95995">
          <w:rPr>
            <w:rStyle w:val="Hypertextovprepojenie"/>
            <w:rFonts w:ascii="Arial" w:hAnsi="Arial" w:cs="Arial"/>
            <w:szCs w:val="24"/>
          </w:rPr>
          <w:t>usapsekr@savba.sk</w:t>
        </w:r>
      </w:hyperlink>
      <w:r>
        <w:rPr>
          <w:rFonts w:ascii="Arial" w:hAnsi="Arial" w:cs="Arial"/>
          <w:szCs w:val="24"/>
        </w:rPr>
        <w:t>; možné časy obhliadky predmetu kúpy budú účastníkovi oznámené mailovou správou</w:t>
      </w:r>
      <w:r w:rsidR="00B50275" w:rsidRPr="00B50275">
        <w:rPr>
          <w:rFonts w:ascii="Arial" w:hAnsi="Arial" w:cs="Arial"/>
          <w:szCs w:val="24"/>
        </w:rPr>
        <w:t xml:space="preserve"> </w:t>
      </w:r>
      <w:r w:rsidR="00B50275">
        <w:rPr>
          <w:rFonts w:ascii="Arial" w:hAnsi="Arial" w:cs="Arial"/>
          <w:szCs w:val="24"/>
        </w:rPr>
        <w:t xml:space="preserve">v odpovedi na jeho </w:t>
      </w:r>
      <w:r w:rsidR="00563B5B">
        <w:rPr>
          <w:rFonts w:ascii="Arial" w:hAnsi="Arial" w:cs="Arial"/>
          <w:szCs w:val="24"/>
        </w:rPr>
        <w:t xml:space="preserve">mailovú správu obsahujúcu </w:t>
      </w:r>
      <w:r w:rsidR="000A6366">
        <w:rPr>
          <w:rFonts w:ascii="Arial" w:hAnsi="Arial" w:cs="Arial"/>
          <w:szCs w:val="24"/>
        </w:rPr>
        <w:t>žiadosť o obhliadku predmetu kúpy</w:t>
      </w:r>
      <w:r>
        <w:rPr>
          <w:rFonts w:ascii="Arial" w:hAnsi="Arial" w:cs="Arial"/>
          <w:szCs w:val="24"/>
        </w:rPr>
        <w:t>.</w:t>
      </w:r>
    </w:p>
    <w:p w14:paraId="65A189D6" w14:textId="77777777" w:rsidR="00B77029" w:rsidRPr="00471DC1" w:rsidRDefault="00B77029" w:rsidP="007736B0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14:paraId="33EAACD2" w14:textId="7F946674" w:rsidR="00802888" w:rsidRPr="001126D5" w:rsidRDefault="0073161E" w:rsidP="00802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Ústav</w:t>
      </w:r>
      <w:r w:rsidR="00802888" w:rsidRPr="001126D5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 xml:space="preserve"> môže</w:t>
      </w:r>
      <w:r w:rsidR="006C5796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 xml:space="preserve"> do uplynutia lehoty na oznámenie </w:t>
      </w:r>
      <w:r w:rsidR="000219A3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 xml:space="preserve">výsledkov </w:t>
      </w:r>
      <w:r w:rsidR="001619AE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 xml:space="preserve">obchodnej verejnej súťaže </w:t>
      </w:r>
    </w:p>
    <w:p w14:paraId="65B463BF" w14:textId="790F204A" w:rsidR="00802888" w:rsidRPr="001126D5" w:rsidRDefault="00802888" w:rsidP="0051268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k-SK"/>
          <w14:ligatures w14:val="none"/>
        </w:rPr>
      </w:pPr>
      <w:r w:rsidRPr="001126D5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a)</w:t>
      </w:r>
      <w:r w:rsidR="00512680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ab/>
      </w:r>
      <w:r w:rsidRPr="001126D5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vyhlásenú obchodnú verejnú súťaž kedykoľvek zrušiť a</w:t>
      </w:r>
    </w:p>
    <w:p w14:paraId="07F19A6F" w14:textId="5456A164" w:rsidR="00802888" w:rsidRPr="001126D5" w:rsidRDefault="00802888" w:rsidP="0051268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sk-SK"/>
          <w14:ligatures w14:val="none"/>
        </w:rPr>
      </w:pPr>
      <w:r w:rsidRPr="001126D5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 xml:space="preserve">b) </w:t>
      </w:r>
      <w:r w:rsidR="00512680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ab/>
      </w:r>
      <w:r w:rsidRPr="001126D5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zverejnené podmienky obchodnej verejnej súťaže kedykoľvek zmeniť.</w:t>
      </w:r>
    </w:p>
    <w:p w14:paraId="38D8F6FE" w14:textId="51C7B338" w:rsidR="004348A2" w:rsidRDefault="004348A2" w:rsidP="004348A2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7F96E4A" w14:textId="77777777" w:rsidR="005E2A68" w:rsidRPr="00471DC1" w:rsidRDefault="005E2A68" w:rsidP="004348A2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68839F3" w14:textId="62978CB3" w:rsidR="004348A2" w:rsidRPr="00471DC1" w:rsidRDefault="004348A2" w:rsidP="004348A2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szCs w:val="24"/>
        </w:rPr>
        <w:t xml:space="preserve">V Bratislave dňa </w:t>
      </w:r>
      <w:r w:rsidR="00AF0ADA">
        <w:rPr>
          <w:rFonts w:ascii="Arial" w:hAnsi="Arial" w:cs="Arial"/>
          <w:szCs w:val="24"/>
        </w:rPr>
        <w:t>2</w:t>
      </w:r>
      <w:r w:rsidR="003D330C">
        <w:rPr>
          <w:rFonts w:ascii="Arial" w:hAnsi="Arial" w:cs="Arial"/>
          <w:szCs w:val="24"/>
        </w:rPr>
        <w:t>3</w:t>
      </w:r>
      <w:r w:rsidRPr="00471DC1">
        <w:rPr>
          <w:rFonts w:ascii="Arial" w:hAnsi="Arial" w:cs="Arial"/>
          <w:szCs w:val="24"/>
        </w:rPr>
        <w:t>.0</w:t>
      </w:r>
      <w:r w:rsidR="00356E25">
        <w:rPr>
          <w:rFonts w:ascii="Arial" w:hAnsi="Arial" w:cs="Arial"/>
          <w:szCs w:val="24"/>
        </w:rPr>
        <w:t>4</w:t>
      </w:r>
      <w:r w:rsidRPr="00471DC1">
        <w:rPr>
          <w:rFonts w:ascii="Arial" w:hAnsi="Arial" w:cs="Arial"/>
          <w:szCs w:val="24"/>
        </w:rPr>
        <w:t>.2024</w:t>
      </w:r>
    </w:p>
    <w:p w14:paraId="6324161D" w14:textId="77777777" w:rsidR="004348A2" w:rsidRPr="00471DC1" w:rsidRDefault="004348A2" w:rsidP="004348A2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7A7133AB" w14:textId="77777777" w:rsidR="004348A2" w:rsidRPr="00471DC1" w:rsidRDefault="004348A2" w:rsidP="004348A2">
      <w:pPr>
        <w:spacing w:after="0" w:line="240" w:lineRule="auto"/>
        <w:rPr>
          <w:rFonts w:ascii="Arial" w:hAnsi="Arial" w:cs="Arial"/>
          <w:szCs w:val="24"/>
        </w:rPr>
      </w:pP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  <w:t xml:space="preserve">..............................................................                    </w:t>
      </w:r>
    </w:p>
    <w:p w14:paraId="63D81EDB" w14:textId="77777777" w:rsidR="004348A2" w:rsidRPr="00471DC1" w:rsidRDefault="004348A2" w:rsidP="004348A2">
      <w:pPr>
        <w:spacing w:after="0" w:line="240" w:lineRule="auto"/>
        <w:rPr>
          <w:rFonts w:ascii="Arial" w:hAnsi="Arial" w:cs="Arial"/>
          <w:szCs w:val="24"/>
        </w:rPr>
      </w:pP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  <w:t>doc. JUDr. Jozef Vozár, CSc., riaditeľ</w:t>
      </w:r>
    </w:p>
    <w:p w14:paraId="75249B96" w14:textId="77777777" w:rsidR="004348A2" w:rsidRPr="00471DC1" w:rsidRDefault="004348A2" w:rsidP="004348A2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1871B624" w14:textId="77777777" w:rsidR="004348A2" w:rsidRPr="00471DC1" w:rsidRDefault="004348A2" w:rsidP="004348A2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5D65453D" w14:textId="77777777" w:rsidR="004348A2" w:rsidRPr="00471DC1" w:rsidRDefault="004348A2" w:rsidP="004348A2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Príloha č. 1:</w:t>
      </w:r>
    </w:p>
    <w:p w14:paraId="111E1DEA" w14:textId="77777777" w:rsidR="004348A2" w:rsidRPr="00471DC1" w:rsidRDefault="004348A2" w:rsidP="004348A2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4B6E4AF0" w14:textId="77777777" w:rsidR="004348A2" w:rsidRPr="00471DC1" w:rsidRDefault="004348A2" w:rsidP="004348A2">
      <w:pPr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tbl>
      <w:tblPr>
        <w:tblStyle w:val="Mriekatabuky"/>
        <w:tblW w:w="14170" w:type="dxa"/>
        <w:tblLook w:val="04A0" w:firstRow="1" w:lastRow="0" w:firstColumn="1" w:lastColumn="0" w:noHBand="0" w:noVBand="1"/>
      </w:tblPr>
      <w:tblGrid>
        <w:gridCol w:w="988"/>
        <w:gridCol w:w="3540"/>
        <w:gridCol w:w="1284"/>
        <w:gridCol w:w="851"/>
        <w:gridCol w:w="1275"/>
        <w:gridCol w:w="1134"/>
        <w:gridCol w:w="5098"/>
      </w:tblGrid>
      <w:tr w:rsidR="004348A2" w:rsidRPr="00471DC1" w14:paraId="713BF47C" w14:textId="77777777" w:rsidTr="00090337">
        <w:tc>
          <w:tcPr>
            <w:tcW w:w="988" w:type="dxa"/>
          </w:tcPr>
          <w:p w14:paraId="613DA41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Ev. číslo</w:t>
            </w:r>
          </w:p>
        </w:tc>
        <w:tc>
          <w:tcPr>
            <w:tcW w:w="3543" w:type="dxa"/>
          </w:tcPr>
          <w:p w14:paraId="14CDDEF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i/>
                <w:iCs/>
                <w:szCs w:val="24"/>
              </w:rPr>
              <w:t xml:space="preserve">              </w:t>
            </w:r>
            <w:r w:rsidRPr="00471DC1">
              <w:rPr>
                <w:rFonts w:ascii="Arial" w:hAnsi="Arial" w:cs="Arial"/>
                <w:szCs w:val="24"/>
              </w:rPr>
              <w:t>Názov</w:t>
            </w:r>
          </w:p>
        </w:tc>
        <w:tc>
          <w:tcPr>
            <w:tcW w:w="1276" w:type="dxa"/>
          </w:tcPr>
          <w:p w14:paraId="38EEF82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Stredisko</w:t>
            </w:r>
          </w:p>
        </w:tc>
        <w:tc>
          <w:tcPr>
            <w:tcW w:w="851" w:type="dxa"/>
          </w:tcPr>
          <w:p w14:paraId="42B1DA6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Počet </w:t>
            </w:r>
          </w:p>
        </w:tc>
        <w:tc>
          <w:tcPr>
            <w:tcW w:w="1275" w:type="dxa"/>
          </w:tcPr>
          <w:p w14:paraId="3C13DDF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Nadobúd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.     </w:t>
            </w:r>
          </w:p>
          <w:p w14:paraId="6137D41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  cena</w:t>
            </w:r>
          </w:p>
        </w:tc>
        <w:tc>
          <w:tcPr>
            <w:tcW w:w="1134" w:type="dxa"/>
          </w:tcPr>
          <w:p w14:paraId="35D0D53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Dátum    </w:t>
            </w:r>
          </w:p>
          <w:p w14:paraId="278F9A4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zarad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103" w:type="dxa"/>
          </w:tcPr>
          <w:p w14:paraId="4B1EA20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Dôvod – posúdenie o trvalej nepotrebnosti majetku</w:t>
            </w:r>
          </w:p>
        </w:tc>
      </w:tr>
      <w:tr w:rsidR="004348A2" w:rsidRPr="00471DC1" w14:paraId="40B9F2E9" w14:textId="77777777" w:rsidTr="00090337">
        <w:tc>
          <w:tcPr>
            <w:tcW w:w="988" w:type="dxa"/>
          </w:tcPr>
          <w:p w14:paraId="241F2D7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11092</w:t>
            </w:r>
          </w:p>
        </w:tc>
        <w:tc>
          <w:tcPr>
            <w:tcW w:w="3543" w:type="dxa"/>
          </w:tcPr>
          <w:p w14:paraId="5B20D26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SSD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hard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disck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Seagate</w:t>
            </w:r>
            <w:proofErr w:type="spellEnd"/>
          </w:p>
        </w:tc>
        <w:tc>
          <w:tcPr>
            <w:tcW w:w="1276" w:type="dxa"/>
          </w:tcPr>
          <w:p w14:paraId="15338F0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602FDC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BCF576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48,93</w:t>
            </w:r>
          </w:p>
        </w:tc>
        <w:tc>
          <w:tcPr>
            <w:tcW w:w="1134" w:type="dxa"/>
          </w:tcPr>
          <w:p w14:paraId="0C599BA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11/2019</w:t>
            </w:r>
          </w:p>
        </w:tc>
        <w:tc>
          <w:tcPr>
            <w:tcW w:w="5103" w:type="dxa"/>
          </w:tcPr>
          <w:p w14:paraId="64B64D2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zastaralé</w:t>
            </w:r>
          </w:p>
        </w:tc>
      </w:tr>
      <w:tr w:rsidR="004348A2" w:rsidRPr="00471DC1" w14:paraId="01D27B6C" w14:textId="77777777" w:rsidTr="00090337">
        <w:tc>
          <w:tcPr>
            <w:tcW w:w="988" w:type="dxa"/>
          </w:tcPr>
          <w:p w14:paraId="38A89B2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11093</w:t>
            </w:r>
          </w:p>
        </w:tc>
        <w:tc>
          <w:tcPr>
            <w:tcW w:w="3543" w:type="dxa"/>
          </w:tcPr>
          <w:p w14:paraId="3754FE1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SSD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hard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disck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Seagate</w:t>
            </w:r>
            <w:proofErr w:type="spellEnd"/>
          </w:p>
        </w:tc>
        <w:tc>
          <w:tcPr>
            <w:tcW w:w="1276" w:type="dxa"/>
          </w:tcPr>
          <w:p w14:paraId="52A4607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0714AFB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FA598B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48,93</w:t>
            </w:r>
          </w:p>
        </w:tc>
        <w:tc>
          <w:tcPr>
            <w:tcW w:w="1134" w:type="dxa"/>
          </w:tcPr>
          <w:p w14:paraId="4EE11FF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11/2019</w:t>
            </w:r>
          </w:p>
        </w:tc>
        <w:tc>
          <w:tcPr>
            <w:tcW w:w="5103" w:type="dxa"/>
          </w:tcPr>
          <w:p w14:paraId="2D932A8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zastaralé</w:t>
            </w:r>
          </w:p>
        </w:tc>
      </w:tr>
      <w:tr w:rsidR="004348A2" w:rsidRPr="00471DC1" w14:paraId="291DE2A3" w14:textId="77777777" w:rsidTr="00090337">
        <w:tc>
          <w:tcPr>
            <w:tcW w:w="988" w:type="dxa"/>
          </w:tcPr>
          <w:p w14:paraId="02D5889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11094</w:t>
            </w:r>
          </w:p>
        </w:tc>
        <w:tc>
          <w:tcPr>
            <w:tcW w:w="3543" w:type="dxa"/>
          </w:tcPr>
          <w:p w14:paraId="54E5149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SSD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hard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disck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Seagate</w:t>
            </w:r>
            <w:proofErr w:type="spellEnd"/>
          </w:p>
        </w:tc>
        <w:tc>
          <w:tcPr>
            <w:tcW w:w="1276" w:type="dxa"/>
          </w:tcPr>
          <w:p w14:paraId="7352F31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04555B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EF5E72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48,93</w:t>
            </w:r>
          </w:p>
        </w:tc>
        <w:tc>
          <w:tcPr>
            <w:tcW w:w="1134" w:type="dxa"/>
          </w:tcPr>
          <w:p w14:paraId="0AB2B52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11/2019</w:t>
            </w:r>
          </w:p>
        </w:tc>
        <w:tc>
          <w:tcPr>
            <w:tcW w:w="5103" w:type="dxa"/>
          </w:tcPr>
          <w:p w14:paraId="04DCE3D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zastaralé</w:t>
            </w:r>
          </w:p>
        </w:tc>
      </w:tr>
      <w:tr w:rsidR="004348A2" w:rsidRPr="00471DC1" w14:paraId="2117EDCE" w14:textId="77777777" w:rsidTr="00090337">
        <w:tc>
          <w:tcPr>
            <w:tcW w:w="988" w:type="dxa"/>
          </w:tcPr>
          <w:p w14:paraId="7A8C42C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11095</w:t>
            </w:r>
          </w:p>
        </w:tc>
        <w:tc>
          <w:tcPr>
            <w:tcW w:w="3543" w:type="dxa"/>
          </w:tcPr>
          <w:p w14:paraId="71EADC0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SSD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hard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disck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Seagate</w:t>
            </w:r>
            <w:proofErr w:type="spellEnd"/>
          </w:p>
        </w:tc>
        <w:tc>
          <w:tcPr>
            <w:tcW w:w="1276" w:type="dxa"/>
          </w:tcPr>
          <w:p w14:paraId="5A06FB3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8DF3EC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777FFB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48,93</w:t>
            </w:r>
          </w:p>
        </w:tc>
        <w:tc>
          <w:tcPr>
            <w:tcW w:w="1134" w:type="dxa"/>
          </w:tcPr>
          <w:p w14:paraId="21998B1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11/2019</w:t>
            </w:r>
          </w:p>
        </w:tc>
        <w:tc>
          <w:tcPr>
            <w:tcW w:w="5103" w:type="dxa"/>
          </w:tcPr>
          <w:p w14:paraId="1A78A32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zastaralé</w:t>
            </w:r>
          </w:p>
        </w:tc>
      </w:tr>
      <w:tr w:rsidR="004348A2" w:rsidRPr="00471DC1" w14:paraId="419971BE" w14:textId="77777777" w:rsidTr="00090337">
        <w:tc>
          <w:tcPr>
            <w:tcW w:w="988" w:type="dxa"/>
          </w:tcPr>
          <w:p w14:paraId="2E0ABB1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11097</w:t>
            </w:r>
          </w:p>
        </w:tc>
        <w:tc>
          <w:tcPr>
            <w:tcW w:w="3543" w:type="dxa"/>
          </w:tcPr>
          <w:p w14:paraId="6CB9727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set klávesnica a myš MS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wireless</w:t>
            </w:r>
            <w:proofErr w:type="spellEnd"/>
          </w:p>
        </w:tc>
        <w:tc>
          <w:tcPr>
            <w:tcW w:w="1276" w:type="dxa"/>
          </w:tcPr>
          <w:p w14:paraId="2168659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D0F2EF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A88DDD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37,07</w:t>
            </w:r>
          </w:p>
        </w:tc>
        <w:tc>
          <w:tcPr>
            <w:tcW w:w="1134" w:type="dxa"/>
          </w:tcPr>
          <w:p w14:paraId="3FB4735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7/2020</w:t>
            </w:r>
          </w:p>
        </w:tc>
        <w:tc>
          <w:tcPr>
            <w:tcW w:w="5103" w:type="dxa"/>
          </w:tcPr>
          <w:p w14:paraId="08B923A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pokazené</w:t>
            </w:r>
          </w:p>
        </w:tc>
      </w:tr>
      <w:tr w:rsidR="004348A2" w:rsidRPr="00471DC1" w14:paraId="3AC65314" w14:textId="77777777" w:rsidTr="00090337">
        <w:tc>
          <w:tcPr>
            <w:tcW w:w="988" w:type="dxa"/>
          </w:tcPr>
          <w:p w14:paraId="36AD691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11098</w:t>
            </w:r>
          </w:p>
        </w:tc>
        <w:tc>
          <w:tcPr>
            <w:tcW w:w="3543" w:type="dxa"/>
          </w:tcPr>
          <w:p w14:paraId="35A5030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set klávesnica a myš MS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wireless</w:t>
            </w:r>
            <w:proofErr w:type="spellEnd"/>
          </w:p>
        </w:tc>
        <w:tc>
          <w:tcPr>
            <w:tcW w:w="1276" w:type="dxa"/>
          </w:tcPr>
          <w:p w14:paraId="1672DAF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4F464BD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6D8F78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37,07</w:t>
            </w:r>
          </w:p>
        </w:tc>
        <w:tc>
          <w:tcPr>
            <w:tcW w:w="1134" w:type="dxa"/>
          </w:tcPr>
          <w:p w14:paraId="5C9C261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7/2020</w:t>
            </w:r>
          </w:p>
        </w:tc>
        <w:tc>
          <w:tcPr>
            <w:tcW w:w="5103" w:type="dxa"/>
          </w:tcPr>
          <w:p w14:paraId="6D6E47D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pokazené</w:t>
            </w:r>
          </w:p>
        </w:tc>
      </w:tr>
      <w:tr w:rsidR="004348A2" w:rsidRPr="00471DC1" w14:paraId="7D05E989" w14:textId="77777777" w:rsidTr="00090337">
        <w:tc>
          <w:tcPr>
            <w:tcW w:w="988" w:type="dxa"/>
          </w:tcPr>
          <w:p w14:paraId="656DEF9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11099</w:t>
            </w:r>
          </w:p>
        </w:tc>
        <w:tc>
          <w:tcPr>
            <w:tcW w:w="3543" w:type="dxa"/>
          </w:tcPr>
          <w:p w14:paraId="458E79E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set klávesnica a myš MS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wireless</w:t>
            </w:r>
            <w:proofErr w:type="spellEnd"/>
          </w:p>
        </w:tc>
        <w:tc>
          <w:tcPr>
            <w:tcW w:w="1276" w:type="dxa"/>
          </w:tcPr>
          <w:p w14:paraId="05E8912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4614678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17D42C9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37,07</w:t>
            </w:r>
          </w:p>
        </w:tc>
        <w:tc>
          <w:tcPr>
            <w:tcW w:w="1134" w:type="dxa"/>
          </w:tcPr>
          <w:p w14:paraId="41BE629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7/2020</w:t>
            </w:r>
          </w:p>
        </w:tc>
        <w:tc>
          <w:tcPr>
            <w:tcW w:w="5103" w:type="dxa"/>
          </w:tcPr>
          <w:p w14:paraId="3FD8D8E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pokazené</w:t>
            </w:r>
          </w:p>
        </w:tc>
      </w:tr>
      <w:tr w:rsidR="004348A2" w:rsidRPr="00471DC1" w14:paraId="7E7A7C83" w14:textId="77777777" w:rsidTr="00090337">
        <w:tc>
          <w:tcPr>
            <w:tcW w:w="988" w:type="dxa"/>
          </w:tcPr>
          <w:p w14:paraId="66DD21E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11100</w:t>
            </w:r>
          </w:p>
        </w:tc>
        <w:tc>
          <w:tcPr>
            <w:tcW w:w="3543" w:type="dxa"/>
          </w:tcPr>
          <w:p w14:paraId="4C69B15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set klávesnica a myš MS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wireless</w:t>
            </w:r>
            <w:proofErr w:type="spellEnd"/>
          </w:p>
        </w:tc>
        <w:tc>
          <w:tcPr>
            <w:tcW w:w="1276" w:type="dxa"/>
          </w:tcPr>
          <w:p w14:paraId="0DC5596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704B05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9EE029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37,07</w:t>
            </w:r>
          </w:p>
        </w:tc>
        <w:tc>
          <w:tcPr>
            <w:tcW w:w="1134" w:type="dxa"/>
          </w:tcPr>
          <w:p w14:paraId="7AE59CB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7/2020</w:t>
            </w:r>
          </w:p>
        </w:tc>
        <w:tc>
          <w:tcPr>
            <w:tcW w:w="5103" w:type="dxa"/>
          </w:tcPr>
          <w:p w14:paraId="55BAE89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pokazené</w:t>
            </w:r>
          </w:p>
        </w:tc>
      </w:tr>
      <w:tr w:rsidR="004348A2" w:rsidRPr="00471DC1" w14:paraId="6CE2114B" w14:textId="77777777" w:rsidTr="00090337">
        <w:tc>
          <w:tcPr>
            <w:tcW w:w="988" w:type="dxa"/>
          </w:tcPr>
          <w:p w14:paraId="3C07B79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1619</w:t>
            </w:r>
          </w:p>
        </w:tc>
        <w:tc>
          <w:tcPr>
            <w:tcW w:w="3543" w:type="dxa"/>
          </w:tcPr>
          <w:p w14:paraId="0F1BA5A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Office STD 2016 SNGL MVL</w:t>
            </w:r>
          </w:p>
        </w:tc>
        <w:tc>
          <w:tcPr>
            <w:tcW w:w="1276" w:type="dxa"/>
          </w:tcPr>
          <w:p w14:paraId="32ADCFA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10516E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B4CB42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60,91</w:t>
            </w:r>
          </w:p>
        </w:tc>
        <w:tc>
          <w:tcPr>
            <w:tcW w:w="1134" w:type="dxa"/>
          </w:tcPr>
          <w:p w14:paraId="58A8D96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12/2015</w:t>
            </w:r>
          </w:p>
        </w:tc>
        <w:tc>
          <w:tcPr>
            <w:tcW w:w="5103" w:type="dxa"/>
          </w:tcPr>
          <w:p w14:paraId="60A9CB1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20C3032E" w14:textId="77777777" w:rsidTr="00090337">
        <w:tc>
          <w:tcPr>
            <w:tcW w:w="988" w:type="dxa"/>
          </w:tcPr>
          <w:p w14:paraId="37BE4A7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1620</w:t>
            </w:r>
          </w:p>
        </w:tc>
        <w:tc>
          <w:tcPr>
            <w:tcW w:w="3543" w:type="dxa"/>
          </w:tcPr>
          <w:p w14:paraId="1A3B26A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Office STD 2016 SNGL MVL</w:t>
            </w:r>
          </w:p>
        </w:tc>
        <w:tc>
          <w:tcPr>
            <w:tcW w:w="1276" w:type="dxa"/>
          </w:tcPr>
          <w:p w14:paraId="6A4768D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08E614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136410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60,91</w:t>
            </w:r>
          </w:p>
        </w:tc>
        <w:tc>
          <w:tcPr>
            <w:tcW w:w="1134" w:type="dxa"/>
          </w:tcPr>
          <w:p w14:paraId="19695C6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12/2015</w:t>
            </w:r>
          </w:p>
        </w:tc>
        <w:tc>
          <w:tcPr>
            <w:tcW w:w="5103" w:type="dxa"/>
          </w:tcPr>
          <w:p w14:paraId="7A0B5B8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1B152015" w14:textId="77777777" w:rsidTr="00090337">
        <w:tc>
          <w:tcPr>
            <w:tcW w:w="988" w:type="dxa"/>
          </w:tcPr>
          <w:p w14:paraId="745DAF5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1621</w:t>
            </w:r>
          </w:p>
        </w:tc>
        <w:tc>
          <w:tcPr>
            <w:tcW w:w="3543" w:type="dxa"/>
          </w:tcPr>
          <w:p w14:paraId="491C55D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Office STD 2016 SNGL MVL</w:t>
            </w:r>
          </w:p>
        </w:tc>
        <w:tc>
          <w:tcPr>
            <w:tcW w:w="1276" w:type="dxa"/>
          </w:tcPr>
          <w:p w14:paraId="5F165D5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807C7F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D8E539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60,91</w:t>
            </w:r>
          </w:p>
        </w:tc>
        <w:tc>
          <w:tcPr>
            <w:tcW w:w="1134" w:type="dxa"/>
          </w:tcPr>
          <w:p w14:paraId="382AEA5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12/2015</w:t>
            </w:r>
          </w:p>
        </w:tc>
        <w:tc>
          <w:tcPr>
            <w:tcW w:w="5103" w:type="dxa"/>
          </w:tcPr>
          <w:p w14:paraId="616C841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4AE9CFFC" w14:textId="77777777" w:rsidTr="00090337">
        <w:tc>
          <w:tcPr>
            <w:tcW w:w="988" w:type="dxa"/>
          </w:tcPr>
          <w:p w14:paraId="147C8D6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1622</w:t>
            </w:r>
          </w:p>
        </w:tc>
        <w:tc>
          <w:tcPr>
            <w:tcW w:w="3543" w:type="dxa"/>
          </w:tcPr>
          <w:p w14:paraId="0949CF7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Office STD 2016 SNGL MVL</w:t>
            </w:r>
          </w:p>
        </w:tc>
        <w:tc>
          <w:tcPr>
            <w:tcW w:w="1276" w:type="dxa"/>
          </w:tcPr>
          <w:p w14:paraId="6FA7AA7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0E42981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BD107D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60,91</w:t>
            </w:r>
          </w:p>
        </w:tc>
        <w:tc>
          <w:tcPr>
            <w:tcW w:w="1134" w:type="dxa"/>
          </w:tcPr>
          <w:p w14:paraId="0D259A8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12/2015</w:t>
            </w:r>
          </w:p>
        </w:tc>
        <w:tc>
          <w:tcPr>
            <w:tcW w:w="5103" w:type="dxa"/>
          </w:tcPr>
          <w:p w14:paraId="76A59FA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619FA3CD" w14:textId="77777777" w:rsidTr="00090337">
        <w:tc>
          <w:tcPr>
            <w:tcW w:w="988" w:type="dxa"/>
          </w:tcPr>
          <w:p w14:paraId="06DCD0F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1623</w:t>
            </w:r>
          </w:p>
        </w:tc>
        <w:tc>
          <w:tcPr>
            <w:tcW w:w="3543" w:type="dxa"/>
          </w:tcPr>
          <w:p w14:paraId="604A369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WIN PRO 10 SNGL MVL</w:t>
            </w:r>
          </w:p>
        </w:tc>
        <w:tc>
          <w:tcPr>
            <w:tcW w:w="1276" w:type="dxa"/>
          </w:tcPr>
          <w:p w14:paraId="1A1D90B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B46272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D58FF7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70,06</w:t>
            </w:r>
          </w:p>
        </w:tc>
        <w:tc>
          <w:tcPr>
            <w:tcW w:w="1134" w:type="dxa"/>
          </w:tcPr>
          <w:p w14:paraId="6A4DABF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12/2015</w:t>
            </w:r>
          </w:p>
        </w:tc>
        <w:tc>
          <w:tcPr>
            <w:tcW w:w="5103" w:type="dxa"/>
          </w:tcPr>
          <w:p w14:paraId="40CBB30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34A241BD" w14:textId="77777777" w:rsidTr="00090337">
        <w:tc>
          <w:tcPr>
            <w:tcW w:w="988" w:type="dxa"/>
          </w:tcPr>
          <w:p w14:paraId="445BD94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lastRenderedPageBreak/>
              <w:t>1624</w:t>
            </w:r>
          </w:p>
        </w:tc>
        <w:tc>
          <w:tcPr>
            <w:tcW w:w="3543" w:type="dxa"/>
          </w:tcPr>
          <w:p w14:paraId="12AB183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WIN PRO 10 SNGL MVL</w:t>
            </w:r>
          </w:p>
        </w:tc>
        <w:tc>
          <w:tcPr>
            <w:tcW w:w="1276" w:type="dxa"/>
          </w:tcPr>
          <w:p w14:paraId="48CBC76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4CAD655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3160A9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70,06</w:t>
            </w:r>
          </w:p>
        </w:tc>
        <w:tc>
          <w:tcPr>
            <w:tcW w:w="1134" w:type="dxa"/>
          </w:tcPr>
          <w:p w14:paraId="6FA1BF2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12/2015</w:t>
            </w:r>
          </w:p>
        </w:tc>
        <w:tc>
          <w:tcPr>
            <w:tcW w:w="5103" w:type="dxa"/>
          </w:tcPr>
          <w:p w14:paraId="2B2E91F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073896C2" w14:textId="77777777" w:rsidTr="00090337">
        <w:tc>
          <w:tcPr>
            <w:tcW w:w="988" w:type="dxa"/>
          </w:tcPr>
          <w:p w14:paraId="4FC0D26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1625</w:t>
            </w:r>
          </w:p>
        </w:tc>
        <w:tc>
          <w:tcPr>
            <w:tcW w:w="3543" w:type="dxa"/>
          </w:tcPr>
          <w:p w14:paraId="335515C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WIN PRO 10 SNGL MVL</w:t>
            </w:r>
          </w:p>
        </w:tc>
        <w:tc>
          <w:tcPr>
            <w:tcW w:w="1276" w:type="dxa"/>
          </w:tcPr>
          <w:p w14:paraId="62317B5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F56733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28F6D1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70,06</w:t>
            </w:r>
          </w:p>
        </w:tc>
        <w:tc>
          <w:tcPr>
            <w:tcW w:w="1134" w:type="dxa"/>
          </w:tcPr>
          <w:p w14:paraId="63599A5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12/2015</w:t>
            </w:r>
          </w:p>
        </w:tc>
        <w:tc>
          <w:tcPr>
            <w:tcW w:w="5103" w:type="dxa"/>
          </w:tcPr>
          <w:p w14:paraId="7F84081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5F66201E" w14:textId="77777777" w:rsidTr="00090337">
        <w:tc>
          <w:tcPr>
            <w:tcW w:w="988" w:type="dxa"/>
          </w:tcPr>
          <w:p w14:paraId="20FC4FF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1626</w:t>
            </w:r>
          </w:p>
        </w:tc>
        <w:tc>
          <w:tcPr>
            <w:tcW w:w="3543" w:type="dxa"/>
          </w:tcPr>
          <w:p w14:paraId="0A93A4A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WIN PRO 10 SNGL MVL</w:t>
            </w:r>
          </w:p>
        </w:tc>
        <w:tc>
          <w:tcPr>
            <w:tcW w:w="1276" w:type="dxa"/>
          </w:tcPr>
          <w:p w14:paraId="5D1F39F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1FF4FD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AA58FF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70,06</w:t>
            </w:r>
          </w:p>
        </w:tc>
        <w:tc>
          <w:tcPr>
            <w:tcW w:w="1134" w:type="dxa"/>
          </w:tcPr>
          <w:p w14:paraId="0C8FDEE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12/2015</w:t>
            </w:r>
          </w:p>
        </w:tc>
        <w:tc>
          <w:tcPr>
            <w:tcW w:w="5103" w:type="dxa"/>
          </w:tcPr>
          <w:p w14:paraId="066803C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69A3B930" w14:textId="77777777" w:rsidTr="00090337">
        <w:tc>
          <w:tcPr>
            <w:tcW w:w="988" w:type="dxa"/>
          </w:tcPr>
          <w:p w14:paraId="6BEB008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1628</w:t>
            </w:r>
          </w:p>
        </w:tc>
        <w:tc>
          <w:tcPr>
            <w:tcW w:w="3543" w:type="dxa"/>
          </w:tcPr>
          <w:p w14:paraId="31802EE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MS Office 365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Personal</w:t>
            </w:r>
            <w:proofErr w:type="spellEnd"/>
          </w:p>
        </w:tc>
        <w:tc>
          <w:tcPr>
            <w:tcW w:w="1276" w:type="dxa"/>
          </w:tcPr>
          <w:p w14:paraId="1D93670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AE5141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141BE2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40,53</w:t>
            </w:r>
          </w:p>
        </w:tc>
        <w:tc>
          <w:tcPr>
            <w:tcW w:w="1134" w:type="dxa"/>
          </w:tcPr>
          <w:p w14:paraId="5228D6A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11/2018</w:t>
            </w:r>
          </w:p>
        </w:tc>
        <w:tc>
          <w:tcPr>
            <w:tcW w:w="5103" w:type="dxa"/>
          </w:tcPr>
          <w:p w14:paraId="03BFA18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15BF343D" w14:textId="77777777" w:rsidTr="00090337">
        <w:tc>
          <w:tcPr>
            <w:tcW w:w="988" w:type="dxa"/>
          </w:tcPr>
          <w:p w14:paraId="490452C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1637</w:t>
            </w:r>
          </w:p>
        </w:tc>
        <w:tc>
          <w:tcPr>
            <w:tcW w:w="3543" w:type="dxa"/>
          </w:tcPr>
          <w:p w14:paraId="45E8B58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WINDOWS 10 pro +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office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2019 pro</w:t>
            </w:r>
          </w:p>
        </w:tc>
        <w:tc>
          <w:tcPr>
            <w:tcW w:w="1276" w:type="dxa"/>
          </w:tcPr>
          <w:p w14:paraId="0B889A9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2A0571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C3925C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55,25</w:t>
            </w:r>
          </w:p>
        </w:tc>
        <w:tc>
          <w:tcPr>
            <w:tcW w:w="1134" w:type="dxa"/>
          </w:tcPr>
          <w:p w14:paraId="276C28A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11/2019</w:t>
            </w:r>
          </w:p>
        </w:tc>
        <w:tc>
          <w:tcPr>
            <w:tcW w:w="5103" w:type="dxa"/>
          </w:tcPr>
          <w:p w14:paraId="7B5F655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438E285F" w14:textId="77777777" w:rsidTr="00090337">
        <w:tc>
          <w:tcPr>
            <w:tcW w:w="988" w:type="dxa"/>
          </w:tcPr>
          <w:p w14:paraId="6343D13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1638</w:t>
            </w:r>
          </w:p>
        </w:tc>
        <w:tc>
          <w:tcPr>
            <w:tcW w:w="3543" w:type="dxa"/>
          </w:tcPr>
          <w:p w14:paraId="3BBE08A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WINDOWS 10 pro +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office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2019 pro</w:t>
            </w:r>
          </w:p>
        </w:tc>
        <w:tc>
          <w:tcPr>
            <w:tcW w:w="1276" w:type="dxa"/>
          </w:tcPr>
          <w:p w14:paraId="045E575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24A782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DF15E0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55,24</w:t>
            </w:r>
          </w:p>
        </w:tc>
        <w:tc>
          <w:tcPr>
            <w:tcW w:w="1134" w:type="dxa"/>
          </w:tcPr>
          <w:p w14:paraId="5FB1A3F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11/2019</w:t>
            </w:r>
          </w:p>
        </w:tc>
        <w:tc>
          <w:tcPr>
            <w:tcW w:w="5103" w:type="dxa"/>
          </w:tcPr>
          <w:p w14:paraId="3CEBF7C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2846F9D1" w14:textId="77777777" w:rsidTr="00090337">
        <w:tc>
          <w:tcPr>
            <w:tcW w:w="988" w:type="dxa"/>
          </w:tcPr>
          <w:p w14:paraId="3FAFA77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1639</w:t>
            </w:r>
          </w:p>
        </w:tc>
        <w:tc>
          <w:tcPr>
            <w:tcW w:w="3543" w:type="dxa"/>
          </w:tcPr>
          <w:p w14:paraId="50B9649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WINDOWS 10 pro +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office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2019 pro</w:t>
            </w:r>
          </w:p>
        </w:tc>
        <w:tc>
          <w:tcPr>
            <w:tcW w:w="1276" w:type="dxa"/>
          </w:tcPr>
          <w:p w14:paraId="7354CA3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6DDDC1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8516F5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55,24</w:t>
            </w:r>
          </w:p>
        </w:tc>
        <w:tc>
          <w:tcPr>
            <w:tcW w:w="1134" w:type="dxa"/>
          </w:tcPr>
          <w:p w14:paraId="472948A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11/2019</w:t>
            </w:r>
          </w:p>
        </w:tc>
        <w:tc>
          <w:tcPr>
            <w:tcW w:w="5103" w:type="dxa"/>
          </w:tcPr>
          <w:p w14:paraId="15D505A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32A65217" w14:textId="77777777" w:rsidTr="00090337">
        <w:tc>
          <w:tcPr>
            <w:tcW w:w="988" w:type="dxa"/>
          </w:tcPr>
          <w:p w14:paraId="45EA7D1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1640</w:t>
            </w:r>
          </w:p>
        </w:tc>
        <w:tc>
          <w:tcPr>
            <w:tcW w:w="3543" w:type="dxa"/>
          </w:tcPr>
          <w:p w14:paraId="4FCE0E6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WINDOWS 10 pro +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office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2019 pro</w:t>
            </w:r>
          </w:p>
        </w:tc>
        <w:tc>
          <w:tcPr>
            <w:tcW w:w="1276" w:type="dxa"/>
          </w:tcPr>
          <w:p w14:paraId="2F0C96C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1025EE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2FFF71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55,24</w:t>
            </w:r>
          </w:p>
        </w:tc>
        <w:tc>
          <w:tcPr>
            <w:tcW w:w="1134" w:type="dxa"/>
          </w:tcPr>
          <w:p w14:paraId="50B652F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11/2019</w:t>
            </w:r>
          </w:p>
        </w:tc>
        <w:tc>
          <w:tcPr>
            <w:tcW w:w="5103" w:type="dxa"/>
          </w:tcPr>
          <w:p w14:paraId="7D9AB1D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71D68892" w14:textId="77777777" w:rsidTr="00090337">
        <w:tc>
          <w:tcPr>
            <w:tcW w:w="988" w:type="dxa"/>
          </w:tcPr>
          <w:p w14:paraId="31A7F7E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1641</w:t>
            </w:r>
          </w:p>
        </w:tc>
        <w:tc>
          <w:tcPr>
            <w:tcW w:w="3543" w:type="dxa"/>
          </w:tcPr>
          <w:p w14:paraId="13DF021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MS Office 2019 kanc. Balík</w:t>
            </w:r>
          </w:p>
        </w:tc>
        <w:tc>
          <w:tcPr>
            <w:tcW w:w="1276" w:type="dxa"/>
          </w:tcPr>
          <w:p w14:paraId="6D5FC84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0E9428A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4E8AA7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149,17</w:t>
            </w:r>
          </w:p>
        </w:tc>
        <w:tc>
          <w:tcPr>
            <w:tcW w:w="1134" w:type="dxa"/>
          </w:tcPr>
          <w:p w14:paraId="4CDFA31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7/2020</w:t>
            </w:r>
          </w:p>
        </w:tc>
        <w:tc>
          <w:tcPr>
            <w:tcW w:w="5103" w:type="dxa"/>
          </w:tcPr>
          <w:p w14:paraId="3A8094B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7967BB7D" w14:textId="77777777" w:rsidTr="00090337">
        <w:tc>
          <w:tcPr>
            <w:tcW w:w="988" w:type="dxa"/>
          </w:tcPr>
          <w:p w14:paraId="4E42438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1642</w:t>
            </w:r>
          </w:p>
        </w:tc>
        <w:tc>
          <w:tcPr>
            <w:tcW w:w="3543" w:type="dxa"/>
          </w:tcPr>
          <w:p w14:paraId="5F262B1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MS Office 2019 kanc. Balík</w:t>
            </w:r>
          </w:p>
        </w:tc>
        <w:tc>
          <w:tcPr>
            <w:tcW w:w="1276" w:type="dxa"/>
          </w:tcPr>
          <w:p w14:paraId="565044B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069B44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2366C7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150,15</w:t>
            </w:r>
          </w:p>
        </w:tc>
        <w:tc>
          <w:tcPr>
            <w:tcW w:w="1134" w:type="dxa"/>
          </w:tcPr>
          <w:p w14:paraId="0CEC45E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8/2020</w:t>
            </w:r>
          </w:p>
        </w:tc>
        <w:tc>
          <w:tcPr>
            <w:tcW w:w="5103" w:type="dxa"/>
          </w:tcPr>
          <w:p w14:paraId="5F41C67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21523C4D" w14:textId="77777777" w:rsidTr="00090337">
        <w:tc>
          <w:tcPr>
            <w:tcW w:w="988" w:type="dxa"/>
          </w:tcPr>
          <w:p w14:paraId="1B9098B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20193</w:t>
            </w:r>
          </w:p>
        </w:tc>
        <w:tc>
          <w:tcPr>
            <w:tcW w:w="3543" w:type="dxa"/>
          </w:tcPr>
          <w:p w14:paraId="153F199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71DC1">
              <w:rPr>
                <w:rFonts w:ascii="Arial" w:hAnsi="Arial" w:cs="Arial"/>
                <w:szCs w:val="24"/>
              </w:rPr>
              <w:t>bezvreckový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vysávač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Karcher</w:t>
            </w:r>
            <w:proofErr w:type="spellEnd"/>
          </w:p>
        </w:tc>
        <w:tc>
          <w:tcPr>
            <w:tcW w:w="1276" w:type="dxa"/>
          </w:tcPr>
          <w:p w14:paraId="30C68F4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4C73583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00BB2B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253,37</w:t>
            </w:r>
          </w:p>
        </w:tc>
        <w:tc>
          <w:tcPr>
            <w:tcW w:w="1134" w:type="dxa"/>
          </w:tcPr>
          <w:p w14:paraId="5BD2BDB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12/2018</w:t>
            </w:r>
          </w:p>
        </w:tc>
        <w:tc>
          <w:tcPr>
            <w:tcW w:w="5103" w:type="dxa"/>
          </w:tcPr>
          <w:p w14:paraId="3EC4DCA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spálený motor, nefunkčný</w:t>
            </w:r>
          </w:p>
        </w:tc>
      </w:tr>
      <w:tr w:rsidR="004348A2" w:rsidRPr="00471DC1" w14:paraId="040D9F74" w14:textId="77777777" w:rsidTr="00090337">
        <w:tc>
          <w:tcPr>
            <w:tcW w:w="988" w:type="dxa"/>
          </w:tcPr>
          <w:p w14:paraId="6AE027F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10958</w:t>
            </w:r>
          </w:p>
        </w:tc>
        <w:tc>
          <w:tcPr>
            <w:tcW w:w="3543" w:type="dxa"/>
          </w:tcPr>
          <w:p w14:paraId="34693DD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stolík konferenčný</w:t>
            </w:r>
          </w:p>
        </w:tc>
        <w:tc>
          <w:tcPr>
            <w:tcW w:w="1276" w:type="dxa"/>
          </w:tcPr>
          <w:p w14:paraId="447538B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00EA53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CE61BA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33,12</w:t>
            </w:r>
          </w:p>
        </w:tc>
        <w:tc>
          <w:tcPr>
            <w:tcW w:w="1134" w:type="dxa"/>
          </w:tcPr>
          <w:p w14:paraId="12BFD79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 xml:space="preserve"> 12/2003</w:t>
            </w:r>
          </w:p>
        </w:tc>
        <w:tc>
          <w:tcPr>
            <w:tcW w:w="5103" w:type="dxa"/>
          </w:tcPr>
          <w:p w14:paraId="64BEBAB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zlomený, poškodený povrch</w:t>
            </w:r>
          </w:p>
        </w:tc>
      </w:tr>
      <w:tr w:rsidR="004348A2" w:rsidRPr="00471DC1" w14:paraId="105F6F30" w14:textId="77777777" w:rsidTr="00090337">
        <w:tc>
          <w:tcPr>
            <w:tcW w:w="988" w:type="dxa"/>
          </w:tcPr>
          <w:p w14:paraId="19AAD59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1636</w:t>
            </w:r>
          </w:p>
        </w:tc>
        <w:tc>
          <w:tcPr>
            <w:tcW w:w="3543" w:type="dxa"/>
          </w:tcPr>
          <w:p w14:paraId="49D1FC3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MS Office 2019 kanc. Balík</w:t>
            </w:r>
          </w:p>
        </w:tc>
        <w:tc>
          <w:tcPr>
            <w:tcW w:w="1276" w:type="dxa"/>
          </w:tcPr>
          <w:p w14:paraId="17C6BB4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E0C5E9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B9512E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97,82</w:t>
            </w:r>
          </w:p>
        </w:tc>
        <w:tc>
          <w:tcPr>
            <w:tcW w:w="1134" w:type="dxa"/>
          </w:tcPr>
          <w:p w14:paraId="2104130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10/2019</w:t>
            </w:r>
          </w:p>
        </w:tc>
        <w:tc>
          <w:tcPr>
            <w:tcW w:w="5103" w:type="dxa"/>
          </w:tcPr>
          <w:p w14:paraId="345A89A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36F2BFD5" w14:textId="77777777" w:rsidTr="00090337">
        <w:tc>
          <w:tcPr>
            <w:tcW w:w="988" w:type="dxa"/>
          </w:tcPr>
          <w:p w14:paraId="38393BA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20084</w:t>
            </w:r>
          </w:p>
        </w:tc>
        <w:tc>
          <w:tcPr>
            <w:tcW w:w="3543" w:type="dxa"/>
          </w:tcPr>
          <w:p w14:paraId="06B2973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 xml:space="preserve">koberec New </w:t>
            </w:r>
            <w:proofErr w:type="spellStart"/>
            <w:r w:rsidRPr="00471DC1">
              <w:rPr>
                <w:rFonts w:ascii="Arial" w:hAnsi="Arial" w:cs="Arial"/>
                <w:bCs/>
                <w:szCs w:val="24"/>
              </w:rPr>
              <w:t>Orleans</w:t>
            </w:r>
            <w:proofErr w:type="spellEnd"/>
          </w:p>
        </w:tc>
        <w:tc>
          <w:tcPr>
            <w:tcW w:w="1276" w:type="dxa"/>
          </w:tcPr>
          <w:p w14:paraId="0C5FE42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5BFCD4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A342B3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192,19</w:t>
            </w:r>
          </w:p>
        </w:tc>
        <w:tc>
          <w:tcPr>
            <w:tcW w:w="1134" w:type="dxa"/>
          </w:tcPr>
          <w:p w14:paraId="7E69A1F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11/2003</w:t>
            </w:r>
          </w:p>
        </w:tc>
        <w:tc>
          <w:tcPr>
            <w:tcW w:w="5103" w:type="dxa"/>
          </w:tcPr>
          <w:p w14:paraId="357725D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roztrhaný, zatečený, plesnivý</w:t>
            </w:r>
          </w:p>
        </w:tc>
      </w:tr>
      <w:tr w:rsidR="004348A2" w:rsidRPr="00471DC1" w14:paraId="76DCD512" w14:textId="77777777" w:rsidTr="00090337">
        <w:tc>
          <w:tcPr>
            <w:tcW w:w="988" w:type="dxa"/>
          </w:tcPr>
          <w:p w14:paraId="19B6205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20112</w:t>
            </w:r>
          </w:p>
        </w:tc>
        <w:tc>
          <w:tcPr>
            <w:tcW w:w="3543" w:type="dxa"/>
          </w:tcPr>
          <w:p w14:paraId="7B03EB9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tlačiareň HP Laser 1010 A</w:t>
            </w:r>
          </w:p>
        </w:tc>
        <w:tc>
          <w:tcPr>
            <w:tcW w:w="1276" w:type="dxa"/>
          </w:tcPr>
          <w:p w14:paraId="60720A5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202DF6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134156A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392,20</w:t>
            </w:r>
          </w:p>
        </w:tc>
        <w:tc>
          <w:tcPr>
            <w:tcW w:w="1134" w:type="dxa"/>
          </w:tcPr>
          <w:p w14:paraId="4CA6DFA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12/2004</w:t>
            </w:r>
          </w:p>
        </w:tc>
        <w:tc>
          <w:tcPr>
            <w:tcW w:w="5103" w:type="dxa"/>
          </w:tcPr>
          <w:p w14:paraId="38DFA57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poškodený valec, neopraviteľný</w:t>
            </w:r>
          </w:p>
        </w:tc>
      </w:tr>
      <w:tr w:rsidR="004348A2" w:rsidRPr="00471DC1" w14:paraId="402B064D" w14:textId="77777777" w:rsidTr="00090337">
        <w:tc>
          <w:tcPr>
            <w:tcW w:w="988" w:type="dxa"/>
          </w:tcPr>
          <w:p w14:paraId="10E70EE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20190</w:t>
            </w:r>
          </w:p>
        </w:tc>
        <w:tc>
          <w:tcPr>
            <w:tcW w:w="3543" w:type="dxa"/>
          </w:tcPr>
          <w:p w14:paraId="0B325A4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 xml:space="preserve">notebook HP 20 GB </w:t>
            </w:r>
            <w:proofErr w:type="spellStart"/>
            <w:r w:rsidRPr="00471DC1">
              <w:rPr>
                <w:rFonts w:ascii="Arial" w:hAnsi="Arial" w:cs="Arial"/>
                <w:bCs/>
                <w:szCs w:val="24"/>
              </w:rPr>
              <w:t>Dark</w:t>
            </w:r>
            <w:proofErr w:type="spellEnd"/>
            <w:r w:rsidRPr="00471DC1">
              <w:rPr>
                <w:rFonts w:ascii="Arial" w:hAnsi="Arial" w:cs="Arial"/>
                <w:bCs/>
                <w:szCs w:val="24"/>
              </w:rPr>
              <w:t xml:space="preserve"> SH</w:t>
            </w:r>
          </w:p>
        </w:tc>
        <w:tc>
          <w:tcPr>
            <w:tcW w:w="1276" w:type="dxa"/>
          </w:tcPr>
          <w:p w14:paraId="25BD2FE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5E384E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46ED03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430,53</w:t>
            </w:r>
          </w:p>
        </w:tc>
        <w:tc>
          <w:tcPr>
            <w:tcW w:w="1134" w:type="dxa"/>
          </w:tcPr>
          <w:p w14:paraId="0A3775B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10/2018</w:t>
            </w:r>
          </w:p>
        </w:tc>
        <w:tc>
          <w:tcPr>
            <w:tcW w:w="5103" w:type="dxa"/>
          </w:tcPr>
          <w:p w14:paraId="0CAC119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poškodený základná doska, neopraviteľný</w:t>
            </w:r>
          </w:p>
        </w:tc>
      </w:tr>
      <w:tr w:rsidR="004348A2" w:rsidRPr="00471DC1" w14:paraId="644F2C1E" w14:textId="77777777" w:rsidTr="00090337">
        <w:tc>
          <w:tcPr>
            <w:tcW w:w="988" w:type="dxa"/>
          </w:tcPr>
          <w:p w14:paraId="4D9D7FE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59541</w:t>
            </w:r>
          </w:p>
        </w:tc>
        <w:tc>
          <w:tcPr>
            <w:tcW w:w="3543" w:type="dxa"/>
          </w:tcPr>
          <w:p w14:paraId="2E40A92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vešiaková stena</w:t>
            </w:r>
          </w:p>
        </w:tc>
        <w:tc>
          <w:tcPr>
            <w:tcW w:w="1276" w:type="dxa"/>
          </w:tcPr>
          <w:p w14:paraId="01A5BD5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4E5CB43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579F85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15,93</w:t>
            </w:r>
          </w:p>
        </w:tc>
        <w:tc>
          <w:tcPr>
            <w:tcW w:w="1134" w:type="dxa"/>
          </w:tcPr>
          <w:p w14:paraId="4338476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1/1982</w:t>
            </w:r>
          </w:p>
        </w:tc>
        <w:tc>
          <w:tcPr>
            <w:tcW w:w="5103" w:type="dxa"/>
          </w:tcPr>
          <w:p w14:paraId="6117ACD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zlomené lamely, poškodený, zastaraný</w:t>
            </w:r>
          </w:p>
        </w:tc>
      </w:tr>
      <w:tr w:rsidR="004348A2" w:rsidRPr="00471DC1" w14:paraId="586328D6" w14:textId="77777777" w:rsidTr="00090337">
        <w:tc>
          <w:tcPr>
            <w:tcW w:w="988" w:type="dxa"/>
          </w:tcPr>
          <w:p w14:paraId="4C5C5D9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66151</w:t>
            </w:r>
          </w:p>
        </w:tc>
        <w:tc>
          <w:tcPr>
            <w:tcW w:w="3543" w:type="dxa"/>
          </w:tcPr>
          <w:p w14:paraId="0E7ED91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stolička čalúnená</w:t>
            </w:r>
          </w:p>
        </w:tc>
        <w:tc>
          <w:tcPr>
            <w:tcW w:w="1276" w:type="dxa"/>
          </w:tcPr>
          <w:p w14:paraId="335A6D5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F22833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A10CD8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10,29</w:t>
            </w:r>
          </w:p>
        </w:tc>
        <w:tc>
          <w:tcPr>
            <w:tcW w:w="1134" w:type="dxa"/>
          </w:tcPr>
          <w:p w14:paraId="51AA0AF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1/1989</w:t>
            </w:r>
          </w:p>
        </w:tc>
        <w:tc>
          <w:tcPr>
            <w:tcW w:w="5103" w:type="dxa"/>
          </w:tcPr>
          <w:p w14:paraId="037270E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roztrhané čalúnenie, poškodená</w:t>
            </w:r>
          </w:p>
        </w:tc>
      </w:tr>
      <w:tr w:rsidR="004348A2" w:rsidRPr="00471DC1" w14:paraId="2ACF49C9" w14:textId="77777777" w:rsidTr="00090337">
        <w:tc>
          <w:tcPr>
            <w:tcW w:w="988" w:type="dxa"/>
          </w:tcPr>
          <w:p w14:paraId="6F22736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66153</w:t>
            </w:r>
          </w:p>
        </w:tc>
        <w:tc>
          <w:tcPr>
            <w:tcW w:w="3543" w:type="dxa"/>
          </w:tcPr>
          <w:p w14:paraId="17B32D1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stolička čalúnená</w:t>
            </w:r>
          </w:p>
        </w:tc>
        <w:tc>
          <w:tcPr>
            <w:tcW w:w="1276" w:type="dxa"/>
          </w:tcPr>
          <w:p w14:paraId="4FD47A1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55C451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FD3EF9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10,29</w:t>
            </w:r>
          </w:p>
        </w:tc>
        <w:tc>
          <w:tcPr>
            <w:tcW w:w="1134" w:type="dxa"/>
          </w:tcPr>
          <w:p w14:paraId="609BDC2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1/1989</w:t>
            </w:r>
          </w:p>
        </w:tc>
        <w:tc>
          <w:tcPr>
            <w:tcW w:w="5103" w:type="dxa"/>
          </w:tcPr>
          <w:p w14:paraId="5658E17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roztrhané čalúnenie, poškodená</w:t>
            </w:r>
          </w:p>
        </w:tc>
      </w:tr>
    </w:tbl>
    <w:p w14:paraId="6D4E6189" w14:textId="77777777" w:rsidR="004348A2" w:rsidRPr="00471DC1" w:rsidRDefault="004348A2" w:rsidP="004348A2">
      <w:pPr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tbl>
      <w:tblPr>
        <w:tblStyle w:val="Mriekatabuky"/>
        <w:tblW w:w="14170" w:type="dxa"/>
        <w:tblLook w:val="04A0" w:firstRow="1" w:lastRow="0" w:firstColumn="1" w:lastColumn="0" w:noHBand="0" w:noVBand="1"/>
      </w:tblPr>
      <w:tblGrid>
        <w:gridCol w:w="987"/>
        <w:gridCol w:w="3541"/>
        <w:gridCol w:w="1284"/>
        <w:gridCol w:w="851"/>
        <w:gridCol w:w="1275"/>
        <w:gridCol w:w="1134"/>
        <w:gridCol w:w="5098"/>
      </w:tblGrid>
      <w:tr w:rsidR="004348A2" w:rsidRPr="00471DC1" w14:paraId="6546D91A" w14:textId="77777777" w:rsidTr="00090337">
        <w:tc>
          <w:tcPr>
            <w:tcW w:w="988" w:type="dxa"/>
          </w:tcPr>
          <w:p w14:paraId="7300A37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Ev. číslo</w:t>
            </w:r>
          </w:p>
        </w:tc>
        <w:tc>
          <w:tcPr>
            <w:tcW w:w="3543" w:type="dxa"/>
          </w:tcPr>
          <w:p w14:paraId="7A8C6FE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i/>
                <w:iCs/>
                <w:szCs w:val="24"/>
              </w:rPr>
              <w:t xml:space="preserve">              </w:t>
            </w:r>
            <w:r w:rsidRPr="00471DC1">
              <w:rPr>
                <w:rFonts w:ascii="Arial" w:hAnsi="Arial" w:cs="Arial"/>
                <w:szCs w:val="24"/>
              </w:rPr>
              <w:t>Názov</w:t>
            </w:r>
          </w:p>
        </w:tc>
        <w:tc>
          <w:tcPr>
            <w:tcW w:w="1276" w:type="dxa"/>
          </w:tcPr>
          <w:p w14:paraId="78AF245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Stredisko</w:t>
            </w:r>
          </w:p>
        </w:tc>
        <w:tc>
          <w:tcPr>
            <w:tcW w:w="851" w:type="dxa"/>
          </w:tcPr>
          <w:p w14:paraId="721171C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Počet </w:t>
            </w:r>
          </w:p>
        </w:tc>
        <w:tc>
          <w:tcPr>
            <w:tcW w:w="1275" w:type="dxa"/>
          </w:tcPr>
          <w:p w14:paraId="224688E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Nadobúd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.     </w:t>
            </w:r>
          </w:p>
          <w:p w14:paraId="06FDF26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  cena</w:t>
            </w:r>
          </w:p>
        </w:tc>
        <w:tc>
          <w:tcPr>
            <w:tcW w:w="1134" w:type="dxa"/>
          </w:tcPr>
          <w:p w14:paraId="574880D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Dátum    </w:t>
            </w:r>
          </w:p>
          <w:p w14:paraId="1384109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zarad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103" w:type="dxa"/>
          </w:tcPr>
          <w:p w14:paraId="4C7CA80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Dôvod – posúdenie o trvalej nepotrebnosti majetku</w:t>
            </w:r>
          </w:p>
        </w:tc>
      </w:tr>
      <w:tr w:rsidR="004348A2" w:rsidRPr="00471DC1" w14:paraId="2FCC717A" w14:textId="77777777" w:rsidTr="00090337">
        <w:tc>
          <w:tcPr>
            <w:tcW w:w="988" w:type="dxa"/>
          </w:tcPr>
          <w:p w14:paraId="6A039C0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66154</w:t>
            </w:r>
          </w:p>
        </w:tc>
        <w:tc>
          <w:tcPr>
            <w:tcW w:w="3543" w:type="dxa"/>
          </w:tcPr>
          <w:p w14:paraId="278498D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stolička čalúnená</w:t>
            </w:r>
          </w:p>
        </w:tc>
        <w:tc>
          <w:tcPr>
            <w:tcW w:w="1276" w:type="dxa"/>
          </w:tcPr>
          <w:p w14:paraId="24E979E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BF76DE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E40644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10,29</w:t>
            </w:r>
          </w:p>
        </w:tc>
        <w:tc>
          <w:tcPr>
            <w:tcW w:w="1134" w:type="dxa"/>
          </w:tcPr>
          <w:p w14:paraId="1754C3F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1/1989</w:t>
            </w:r>
          </w:p>
        </w:tc>
        <w:tc>
          <w:tcPr>
            <w:tcW w:w="5103" w:type="dxa"/>
          </w:tcPr>
          <w:p w14:paraId="29EE234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roztrhané čalúnenie, poškodená</w:t>
            </w:r>
          </w:p>
        </w:tc>
      </w:tr>
      <w:tr w:rsidR="004348A2" w:rsidRPr="00471DC1" w14:paraId="7ADB7224" w14:textId="77777777" w:rsidTr="00090337">
        <w:tc>
          <w:tcPr>
            <w:tcW w:w="988" w:type="dxa"/>
          </w:tcPr>
          <w:p w14:paraId="512A138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66155</w:t>
            </w:r>
          </w:p>
        </w:tc>
        <w:tc>
          <w:tcPr>
            <w:tcW w:w="3543" w:type="dxa"/>
          </w:tcPr>
          <w:p w14:paraId="563B594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stolička čalúnená</w:t>
            </w:r>
          </w:p>
        </w:tc>
        <w:tc>
          <w:tcPr>
            <w:tcW w:w="1276" w:type="dxa"/>
          </w:tcPr>
          <w:p w14:paraId="3DDD376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AA3949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087DF0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10,29</w:t>
            </w:r>
          </w:p>
        </w:tc>
        <w:tc>
          <w:tcPr>
            <w:tcW w:w="1134" w:type="dxa"/>
          </w:tcPr>
          <w:p w14:paraId="1783497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1/1989</w:t>
            </w:r>
          </w:p>
        </w:tc>
        <w:tc>
          <w:tcPr>
            <w:tcW w:w="5103" w:type="dxa"/>
          </w:tcPr>
          <w:p w14:paraId="22A6FA4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roztrhané čalúnenie, poškodená</w:t>
            </w:r>
          </w:p>
        </w:tc>
      </w:tr>
      <w:tr w:rsidR="004348A2" w:rsidRPr="00471DC1" w14:paraId="6EA6DF55" w14:textId="77777777" w:rsidTr="00090337">
        <w:tc>
          <w:tcPr>
            <w:tcW w:w="988" w:type="dxa"/>
          </w:tcPr>
          <w:p w14:paraId="4FB6C9C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66156</w:t>
            </w:r>
          </w:p>
        </w:tc>
        <w:tc>
          <w:tcPr>
            <w:tcW w:w="3543" w:type="dxa"/>
          </w:tcPr>
          <w:p w14:paraId="3268F86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stolička čalúnená</w:t>
            </w:r>
          </w:p>
        </w:tc>
        <w:tc>
          <w:tcPr>
            <w:tcW w:w="1276" w:type="dxa"/>
          </w:tcPr>
          <w:p w14:paraId="000F022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AD17CF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1B4B6F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10,29</w:t>
            </w:r>
          </w:p>
        </w:tc>
        <w:tc>
          <w:tcPr>
            <w:tcW w:w="1134" w:type="dxa"/>
          </w:tcPr>
          <w:p w14:paraId="7CDB62D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1/1989</w:t>
            </w:r>
          </w:p>
        </w:tc>
        <w:tc>
          <w:tcPr>
            <w:tcW w:w="5103" w:type="dxa"/>
          </w:tcPr>
          <w:p w14:paraId="076CA94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roztrhané čalúnenie, poškodená</w:t>
            </w:r>
          </w:p>
        </w:tc>
      </w:tr>
      <w:tr w:rsidR="004348A2" w:rsidRPr="00471DC1" w14:paraId="02BBFD84" w14:textId="77777777" w:rsidTr="00090337">
        <w:tc>
          <w:tcPr>
            <w:tcW w:w="988" w:type="dxa"/>
          </w:tcPr>
          <w:p w14:paraId="12D2B83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lastRenderedPageBreak/>
              <w:t>8880</w:t>
            </w:r>
          </w:p>
        </w:tc>
        <w:tc>
          <w:tcPr>
            <w:tcW w:w="3543" w:type="dxa"/>
          </w:tcPr>
          <w:p w14:paraId="38F1E50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skrinka</w:t>
            </w:r>
          </w:p>
        </w:tc>
        <w:tc>
          <w:tcPr>
            <w:tcW w:w="1276" w:type="dxa"/>
          </w:tcPr>
          <w:p w14:paraId="32EC2F9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9EA528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1D6BDD8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80,99</w:t>
            </w:r>
          </w:p>
        </w:tc>
        <w:tc>
          <w:tcPr>
            <w:tcW w:w="1134" w:type="dxa"/>
          </w:tcPr>
          <w:p w14:paraId="4E1D720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1/1981</w:t>
            </w:r>
          </w:p>
        </w:tc>
        <w:tc>
          <w:tcPr>
            <w:tcW w:w="5103" w:type="dxa"/>
          </w:tcPr>
          <w:p w14:paraId="5AAB8FE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zastaralé, poškodené pánty a police</w:t>
            </w:r>
          </w:p>
        </w:tc>
      </w:tr>
      <w:tr w:rsidR="004348A2" w:rsidRPr="00471DC1" w14:paraId="71BAAB53" w14:textId="77777777" w:rsidTr="00090337">
        <w:tc>
          <w:tcPr>
            <w:tcW w:w="988" w:type="dxa"/>
          </w:tcPr>
          <w:p w14:paraId="00F962B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63484</w:t>
            </w:r>
          </w:p>
        </w:tc>
        <w:tc>
          <w:tcPr>
            <w:tcW w:w="3543" w:type="dxa"/>
          </w:tcPr>
          <w:p w14:paraId="7A4C849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skrinka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kombinová</w:t>
            </w:r>
            <w:proofErr w:type="spellEnd"/>
          </w:p>
        </w:tc>
        <w:tc>
          <w:tcPr>
            <w:tcW w:w="1276" w:type="dxa"/>
          </w:tcPr>
          <w:p w14:paraId="648830C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7C32BE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57874A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17,92</w:t>
            </w:r>
          </w:p>
        </w:tc>
        <w:tc>
          <w:tcPr>
            <w:tcW w:w="1134" w:type="dxa"/>
          </w:tcPr>
          <w:p w14:paraId="291FA01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1/1988</w:t>
            </w:r>
          </w:p>
        </w:tc>
        <w:tc>
          <w:tcPr>
            <w:tcW w:w="5103" w:type="dxa"/>
          </w:tcPr>
          <w:p w14:paraId="3D4DEE4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zastaralé, poškodené pánty a police</w:t>
            </w:r>
          </w:p>
        </w:tc>
      </w:tr>
      <w:tr w:rsidR="004348A2" w:rsidRPr="00471DC1" w14:paraId="2867328F" w14:textId="77777777" w:rsidTr="00090337">
        <w:tc>
          <w:tcPr>
            <w:tcW w:w="988" w:type="dxa"/>
          </w:tcPr>
          <w:p w14:paraId="214B7C5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63488</w:t>
            </w:r>
          </w:p>
        </w:tc>
        <w:tc>
          <w:tcPr>
            <w:tcW w:w="3543" w:type="dxa"/>
          </w:tcPr>
          <w:p w14:paraId="67ED48A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skrinka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kombinová</w:t>
            </w:r>
            <w:proofErr w:type="spellEnd"/>
          </w:p>
        </w:tc>
        <w:tc>
          <w:tcPr>
            <w:tcW w:w="1276" w:type="dxa"/>
          </w:tcPr>
          <w:p w14:paraId="150919F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935F6C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648957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14,43</w:t>
            </w:r>
          </w:p>
        </w:tc>
        <w:tc>
          <w:tcPr>
            <w:tcW w:w="1134" w:type="dxa"/>
          </w:tcPr>
          <w:p w14:paraId="699AF56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1/1988</w:t>
            </w:r>
          </w:p>
        </w:tc>
        <w:tc>
          <w:tcPr>
            <w:tcW w:w="5103" w:type="dxa"/>
          </w:tcPr>
          <w:p w14:paraId="78C493C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zastaralé, poškodené pánty a police</w:t>
            </w:r>
          </w:p>
        </w:tc>
      </w:tr>
      <w:tr w:rsidR="004348A2" w:rsidRPr="00471DC1" w14:paraId="16468A34" w14:textId="77777777" w:rsidTr="00090337">
        <w:tc>
          <w:tcPr>
            <w:tcW w:w="988" w:type="dxa"/>
          </w:tcPr>
          <w:p w14:paraId="1A0B610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1072</w:t>
            </w:r>
          </w:p>
        </w:tc>
        <w:tc>
          <w:tcPr>
            <w:tcW w:w="3543" w:type="dxa"/>
          </w:tcPr>
          <w:p w14:paraId="4195410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externý disk WD</w:t>
            </w:r>
          </w:p>
        </w:tc>
        <w:tc>
          <w:tcPr>
            <w:tcW w:w="1276" w:type="dxa"/>
          </w:tcPr>
          <w:p w14:paraId="15EC5EF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804172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FF807F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77,75</w:t>
            </w:r>
          </w:p>
        </w:tc>
        <w:tc>
          <w:tcPr>
            <w:tcW w:w="1134" w:type="dxa"/>
          </w:tcPr>
          <w:p w14:paraId="295619F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12/2017</w:t>
            </w:r>
          </w:p>
        </w:tc>
        <w:tc>
          <w:tcPr>
            <w:tcW w:w="5103" w:type="dxa"/>
          </w:tcPr>
          <w:p w14:paraId="672F225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 mechanika</w:t>
            </w:r>
          </w:p>
        </w:tc>
      </w:tr>
      <w:tr w:rsidR="004348A2" w:rsidRPr="00471DC1" w14:paraId="299F1AEF" w14:textId="77777777" w:rsidTr="00090337">
        <w:tc>
          <w:tcPr>
            <w:tcW w:w="988" w:type="dxa"/>
          </w:tcPr>
          <w:p w14:paraId="2B30B1C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10962</w:t>
            </w:r>
          </w:p>
        </w:tc>
        <w:tc>
          <w:tcPr>
            <w:tcW w:w="3543" w:type="dxa"/>
          </w:tcPr>
          <w:p w14:paraId="061FE9D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stolička otočná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Allak</w:t>
            </w:r>
            <w:proofErr w:type="spellEnd"/>
          </w:p>
        </w:tc>
        <w:tc>
          <w:tcPr>
            <w:tcW w:w="1276" w:type="dxa"/>
          </w:tcPr>
          <w:p w14:paraId="1159D35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E0C7C7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0103B0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122,48</w:t>
            </w:r>
          </w:p>
        </w:tc>
        <w:tc>
          <w:tcPr>
            <w:tcW w:w="1134" w:type="dxa"/>
          </w:tcPr>
          <w:p w14:paraId="09B61653" w14:textId="1AB59F92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3/2004</w:t>
            </w:r>
          </w:p>
        </w:tc>
        <w:tc>
          <w:tcPr>
            <w:tcW w:w="5103" w:type="dxa"/>
          </w:tcPr>
          <w:p w14:paraId="2983354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poškodené rameno operadla, zlomené koliesko</w:t>
            </w:r>
          </w:p>
        </w:tc>
      </w:tr>
      <w:tr w:rsidR="004348A2" w:rsidRPr="00471DC1" w14:paraId="2B1A4A6C" w14:textId="77777777" w:rsidTr="00090337">
        <w:tc>
          <w:tcPr>
            <w:tcW w:w="988" w:type="dxa"/>
          </w:tcPr>
          <w:p w14:paraId="57D9110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1635</w:t>
            </w:r>
          </w:p>
        </w:tc>
        <w:tc>
          <w:tcPr>
            <w:tcW w:w="3543" w:type="dxa"/>
          </w:tcPr>
          <w:p w14:paraId="3D6FEB7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MS Office 2019 kanc. Balík</w:t>
            </w:r>
          </w:p>
        </w:tc>
        <w:tc>
          <w:tcPr>
            <w:tcW w:w="1276" w:type="dxa"/>
          </w:tcPr>
          <w:p w14:paraId="09A9734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44B90B7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9FAB54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97,82</w:t>
            </w:r>
          </w:p>
        </w:tc>
        <w:tc>
          <w:tcPr>
            <w:tcW w:w="1134" w:type="dxa"/>
          </w:tcPr>
          <w:p w14:paraId="7209D3E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10/2019</w:t>
            </w:r>
          </w:p>
        </w:tc>
        <w:tc>
          <w:tcPr>
            <w:tcW w:w="5103" w:type="dxa"/>
          </w:tcPr>
          <w:p w14:paraId="7E129CE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6A6D8DC6" w14:textId="77777777" w:rsidTr="00090337">
        <w:tc>
          <w:tcPr>
            <w:tcW w:w="988" w:type="dxa"/>
          </w:tcPr>
          <w:p w14:paraId="2AA5D87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11071</w:t>
            </w:r>
          </w:p>
        </w:tc>
        <w:tc>
          <w:tcPr>
            <w:tcW w:w="3543" w:type="dxa"/>
          </w:tcPr>
          <w:p w14:paraId="376F29A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externý disk WD</w:t>
            </w:r>
          </w:p>
        </w:tc>
        <w:tc>
          <w:tcPr>
            <w:tcW w:w="1276" w:type="dxa"/>
          </w:tcPr>
          <w:p w14:paraId="3E9D90E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DCCF8B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B6D3AB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77,74</w:t>
            </w:r>
          </w:p>
        </w:tc>
        <w:tc>
          <w:tcPr>
            <w:tcW w:w="1134" w:type="dxa"/>
          </w:tcPr>
          <w:p w14:paraId="2871B8C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12/2017</w:t>
            </w:r>
          </w:p>
        </w:tc>
        <w:tc>
          <w:tcPr>
            <w:tcW w:w="5103" w:type="dxa"/>
          </w:tcPr>
          <w:p w14:paraId="2DCB46F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 mechanika</w:t>
            </w:r>
          </w:p>
        </w:tc>
      </w:tr>
      <w:tr w:rsidR="004348A2" w:rsidRPr="00471DC1" w14:paraId="58637495" w14:textId="77777777" w:rsidTr="00090337">
        <w:tc>
          <w:tcPr>
            <w:tcW w:w="988" w:type="dxa"/>
          </w:tcPr>
          <w:p w14:paraId="07E4D94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1632</w:t>
            </w:r>
          </w:p>
        </w:tc>
        <w:tc>
          <w:tcPr>
            <w:tcW w:w="3543" w:type="dxa"/>
          </w:tcPr>
          <w:p w14:paraId="7170EF7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MS Office 2019 kanc. Balík</w:t>
            </w:r>
          </w:p>
        </w:tc>
        <w:tc>
          <w:tcPr>
            <w:tcW w:w="1276" w:type="dxa"/>
          </w:tcPr>
          <w:p w14:paraId="149F33D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A94C54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862010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151,30</w:t>
            </w:r>
          </w:p>
        </w:tc>
        <w:tc>
          <w:tcPr>
            <w:tcW w:w="1134" w:type="dxa"/>
          </w:tcPr>
          <w:p w14:paraId="62CE2C2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8/2019</w:t>
            </w:r>
          </w:p>
        </w:tc>
        <w:tc>
          <w:tcPr>
            <w:tcW w:w="5103" w:type="dxa"/>
          </w:tcPr>
          <w:p w14:paraId="1A80C07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79DD7E6A" w14:textId="77777777" w:rsidTr="00090337">
        <w:tc>
          <w:tcPr>
            <w:tcW w:w="988" w:type="dxa"/>
          </w:tcPr>
          <w:p w14:paraId="7A7C678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1634</w:t>
            </w:r>
          </w:p>
        </w:tc>
        <w:tc>
          <w:tcPr>
            <w:tcW w:w="3543" w:type="dxa"/>
          </w:tcPr>
          <w:p w14:paraId="119D438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MS Office 2019 kanc. Balík</w:t>
            </w:r>
          </w:p>
        </w:tc>
        <w:tc>
          <w:tcPr>
            <w:tcW w:w="1276" w:type="dxa"/>
          </w:tcPr>
          <w:p w14:paraId="5934214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FEC8F9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14D203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97,82</w:t>
            </w:r>
          </w:p>
        </w:tc>
        <w:tc>
          <w:tcPr>
            <w:tcW w:w="1134" w:type="dxa"/>
          </w:tcPr>
          <w:p w14:paraId="36D9DD0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10/2019</w:t>
            </w:r>
          </w:p>
        </w:tc>
        <w:tc>
          <w:tcPr>
            <w:tcW w:w="5103" w:type="dxa"/>
          </w:tcPr>
          <w:p w14:paraId="5F0264A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5DE0922D" w14:textId="77777777" w:rsidTr="00090337">
        <w:tc>
          <w:tcPr>
            <w:tcW w:w="988" w:type="dxa"/>
          </w:tcPr>
          <w:p w14:paraId="4147977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10976</w:t>
            </w:r>
          </w:p>
        </w:tc>
        <w:tc>
          <w:tcPr>
            <w:tcW w:w="3543" w:type="dxa"/>
          </w:tcPr>
          <w:p w14:paraId="728AFD9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ventilátor stojanový</w:t>
            </w:r>
          </w:p>
        </w:tc>
        <w:tc>
          <w:tcPr>
            <w:tcW w:w="1276" w:type="dxa"/>
          </w:tcPr>
          <w:p w14:paraId="59301EC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61A126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141169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59,41</w:t>
            </w:r>
          </w:p>
        </w:tc>
        <w:tc>
          <w:tcPr>
            <w:tcW w:w="1134" w:type="dxa"/>
          </w:tcPr>
          <w:p w14:paraId="490D886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6/2004</w:t>
            </w:r>
          </w:p>
        </w:tc>
        <w:tc>
          <w:tcPr>
            <w:tcW w:w="5103" w:type="dxa"/>
          </w:tcPr>
          <w:p w14:paraId="2736016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pokazený</w:t>
            </w:r>
          </w:p>
        </w:tc>
      </w:tr>
      <w:tr w:rsidR="004348A2" w:rsidRPr="00471DC1" w14:paraId="4E4C721D" w14:textId="77777777" w:rsidTr="00090337">
        <w:tc>
          <w:tcPr>
            <w:tcW w:w="988" w:type="dxa"/>
          </w:tcPr>
          <w:p w14:paraId="0B54A65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20085</w:t>
            </w:r>
          </w:p>
        </w:tc>
        <w:tc>
          <w:tcPr>
            <w:tcW w:w="3543" w:type="dxa"/>
          </w:tcPr>
          <w:p w14:paraId="497CF5F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koberec New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Orleans</w:t>
            </w:r>
            <w:proofErr w:type="spellEnd"/>
          </w:p>
        </w:tc>
        <w:tc>
          <w:tcPr>
            <w:tcW w:w="1276" w:type="dxa"/>
          </w:tcPr>
          <w:p w14:paraId="59F6148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07F21B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83C4D2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169,78</w:t>
            </w:r>
          </w:p>
        </w:tc>
        <w:tc>
          <w:tcPr>
            <w:tcW w:w="1134" w:type="dxa"/>
          </w:tcPr>
          <w:p w14:paraId="7C69BB4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11/2003</w:t>
            </w:r>
          </w:p>
        </w:tc>
        <w:tc>
          <w:tcPr>
            <w:tcW w:w="5103" w:type="dxa"/>
          </w:tcPr>
          <w:p w14:paraId="7F43276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roztrhaný, zatečený, plesnivý</w:t>
            </w:r>
          </w:p>
        </w:tc>
      </w:tr>
      <w:tr w:rsidR="004348A2" w:rsidRPr="00471DC1" w14:paraId="7DAA5144" w14:textId="77777777" w:rsidTr="00090337">
        <w:tc>
          <w:tcPr>
            <w:tcW w:w="988" w:type="dxa"/>
          </w:tcPr>
          <w:p w14:paraId="65C2A39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3556</w:t>
            </w:r>
          </w:p>
        </w:tc>
        <w:tc>
          <w:tcPr>
            <w:tcW w:w="3543" w:type="dxa"/>
          </w:tcPr>
          <w:p w14:paraId="7709D42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71DC1">
              <w:rPr>
                <w:rFonts w:ascii="Arial" w:hAnsi="Arial" w:cs="Arial"/>
                <w:szCs w:val="24"/>
              </w:rPr>
              <w:t>knihovička</w:t>
            </w:r>
            <w:proofErr w:type="spellEnd"/>
          </w:p>
        </w:tc>
        <w:tc>
          <w:tcPr>
            <w:tcW w:w="1276" w:type="dxa"/>
          </w:tcPr>
          <w:p w14:paraId="4F1BE9C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CE35D0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9743C5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6,14</w:t>
            </w:r>
          </w:p>
        </w:tc>
        <w:tc>
          <w:tcPr>
            <w:tcW w:w="1134" w:type="dxa"/>
          </w:tcPr>
          <w:p w14:paraId="3B3CBAC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1/1989</w:t>
            </w:r>
          </w:p>
        </w:tc>
        <w:tc>
          <w:tcPr>
            <w:tcW w:w="5103" w:type="dxa"/>
          </w:tcPr>
          <w:p w14:paraId="23D6ACA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54FFFC82" w14:textId="77777777" w:rsidTr="00090337">
        <w:tc>
          <w:tcPr>
            <w:tcW w:w="988" w:type="dxa"/>
          </w:tcPr>
          <w:p w14:paraId="09FC8C4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63336</w:t>
            </w:r>
          </w:p>
        </w:tc>
        <w:tc>
          <w:tcPr>
            <w:tcW w:w="3543" w:type="dxa"/>
          </w:tcPr>
          <w:p w14:paraId="389F1D5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vešiaková stena</w:t>
            </w:r>
          </w:p>
        </w:tc>
        <w:tc>
          <w:tcPr>
            <w:tcW w:w="1276" w:type="dxa"/>
          </w:tcPr>
          <w:p w14:paraId="4B359BB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2A3F17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673DD6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14,77</w:t>
            </w:r>
          </w:p>
        </w:tc>
        <w:tc>
          <w:tcPr>
            <w:tcW w:w="1134" w:type="dxa"/>
          </w:tcPr>
          <w:p w14:paraId="660119C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1/1987</w:t>
            </w:r>
          </w:p>
        </w:tc>
        <w:tc>
          <w:tcPr>
            <w:tcW w:w="5103" w:type="dxa"/>
          </w:tcPr>
          <w:p w14:paraId="53468F9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3CC80DF6" w14:textId="77777777" w:rsidTr="00090337">
        <w:tc>
          <w:tcPr>
            <w:tcW w:w="988" w:type="dxa"/>
          </w:tcPr>
          <w:p w14:paraId="7B86E0D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10115</w:t>
            </w:r>
          </w:p>
        </w:tc>
        <w:tc>
          <w:tcPr>
            <w:tcW w:w="3543" w:type="dxa"/>
          </w:tcPr>
          <w:p w14:paraId="006C7B3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stolička otočná</w:t>
            </w:r>
          </w:p>
        </w:tc>
        <w:tc>
          <w:tcPr>
            <w:tcW w:w="1276" w:type="dxa"/>
          </w:tcPr>
          <w:p w14:paraId="5CC0929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2C5D83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B03D3D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138,81</w:t>
            </w:r>
          </w:p>
        </w:tc>
        <w:tc>
          <w:tcPr>
            <w:tcW w:w="1134" w:type="dxa"/>
          </w:tcPr>
          <w:p w14:paraId="3CE2217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7/1996</w:t>
            </w:r>
          </w:p>
        </w:tc>
        <w:tc>
          <w:tcPr>
            <w:tcW w:w="5103" w:type="dxa"/>
          </w:tcPr>
          <w:p w14:paraId="4A29B31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poškodené rameno operadla, chýbajúce kolieska</w:t>
            </w:r>
          </w:p>
        </w:tc>
      </w:tr>
      <w:tr w:rsidR="004348A2" w:rsidRPr="00471DC1" w14:paraId="394DD9AD" w14:textId="77777777" w:rsidTr="00090337">
        <w:tc>
          <w:tcPr>
            <w:tcW w:w="988" w:type="dxa"/>
          </w:tcPr>
          <w:p w14:paraId="61CC6E5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13062</w:t>
            </w:r>
          </w:p>
        </w:tc>
        <w:tc>
          <w:tcPr>
            <w:tcW w:w="3543" w:type="dxa"/>
          </w:tcPr>
          <w:p w14:paraId="7AB1962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koberec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Slotex</w:t>
            </w:r>
            <w:proofErr w:type="spellEnd"/>
          </w:p>
        </w:tc>
        <w:tc>
          <w:tcPr>
            <w:tcW w:w="1276" w:type="dxa"/>
          </w:tcPr>
          <w:p w14:paraId="09DA703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C0FFF9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CCC34B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111,53</w:t>
            </w:r>
          </w:p>
        </w:tc>
        <w:tc>
          <w:tcPr>
            <w:tcW w:w="1134" w:type="dxa"/>
          </w:tcPr>
          <w:p w14:paraId="3110396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1/1986</w:t>
            </w:r>
          </w:p>
        </w:tc>
        <w:tc>
          <w:tcPr>
            <w:tcW w:w="5103" w:type="dxa"/>
          </w:tcPr>
          <w:p w14:paraId="5677498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roztrhaný, zatečený, plesnivý</w:t>
            </w:r>
          </w:p>
        </w:tc>
      </w:tr>
      <w:tr w:rsidR="004348A2" w:rsidRPr="00471DC1" w14:paraId="6BCDA798" w14:textId="77777777" w:rsidTr="00090337">
        <w:tc>
          <w:tcPr>
            <w:tcW w:w="988" w:type="dxa"/>
          </w:tcPr>
          <w:p w14:paraId="7AA49CC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1629</w:t>
            </w:r>
          </w:p>
        </w:tc>
        <w:tc>
          <w:tcPr>
            <w:tcW w:w="3543" w:type="dxa"/>
          </w:tcPr>
          <w:p w14:paraId="18209EA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office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2016 –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home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and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student</w:t>
            </w:r>
            <w:proofErr w:type="spellEnd"/>
          </w:p>
        </w:tc>
        <w:tc>
          <w:tcPr>
            <w:tcW w:w="1276" w:type="dxa"/>
          </w:tcPr>
          <w:p w14:paraId="3673EE7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89158F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1B0E41D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133,48</w:t>
            </w:r>
          </w:p>
        </w:tc>
        <w:tc>
          <w:tcPr>
            <w:tcW w:w="1134" w:type="dxa"/>
          </w:tcPr>
          <w:p w14:paraId="0CFF92B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12/2018</w:t>
            </w:r>
          </w:p>
        </w:tc>
        <w:tc>
          <w:tcPr>
            <w:tcW w:w="5103" w:type="dxa"/>
          </w:tcPr>
          <w:p w14:paraId="43AD561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60F5C1F4" w14:textId="77777777" w:rsidTr="00090337">
        <w:tc>
          <w:tcPr>
            <w:tcW w:w="988" w:type="dxa"/>
          </w:tcPr>
          <w:p w14:paraId="4BA3653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1630</w:t>
            </w:r>
          </w:p>
        </w:tc>
        <w:tc>
          <w:tcPr>
            <w:tcW w:w="3543" w:type="dxa"/>
          </w:tcPr>
          <w:p w14:paraId="566F81B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operačný systém MS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windows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10</w:t>
            </w:r>
          </w:p>
        </w:tc>
        <w:tc>
          <w:tcPr>
            <w:tcW w:w="1276" w:type="dxa"/>
          </w:tcPr>
          <w:p w14:paraId="0ED132C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0A961DE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C066C2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129,43</w:t>
            </w:r>
          </w:p>
        </w:tc>
        <w:tc>
          <w:tcPr>
            <w:tcW w:w="1134" w:type="dxa"/>
          </w:tcPr>
          <w:p w14:paraId="5D6F0AD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12/2018</w:t>
            </w:r>
          </w:p>
        </w:tc>
        <w:tc>
          <w:tcPr>
            <w:tcW w:w="5103" w:type="dxa"/>
          </w:tcPr>
          <w:p w14:paraId="07FF1C8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6581A509" w14:textId="77777777" w:rsidTr="00090337">
        <w:tc>
          <w:tcPr>
            <w:tcW w:w="988" w:type="dxa"/>
          </w:tcPr>
          <w:p w14:paraId="4F1E8AD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1631</w:t>
            </w:r>
          </w:p>
        </w:tc>
        <w:tc>
          <w:tcPr>
            <w:tcW w:w="3543" w:type="dxa"/>
          </w:tcPr>
          <w:p w14:paraId="61C1A58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office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2016 – kanc. balík</w:t>
            </w:r>
          </w:p>
        </w:tc>
        <w:tc>
          <w:tcPr>
            <w:tcW w:w="1276" w:type="dxa"/>
          </w:tcPr>
          <w:p w14:paraId="5CF8588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E69122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FE942B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140,53</w:t>
            </w:r>
          </w:p>
        </w:tc>
        <w:tc>
          <w:tcPr>
            <w:tcW w:w="1134" w:type="dxa"/>
          </w:tcPr>
          <w:p w14:paraId="12B178A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12/2018</w:t>
            </w:r>
          </w:p>
        </w:tc>
        <w:tc>
          <w:tcPr>
            <w:tcW w:w="5103" w:type="dxa"/>
          </w:tcPr>
          <w:p w14:paraId="3D6EFA3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3CE9F717" w14:textId="77777777" w:rsidTr="00090337">
        <w:tc>
          <w:tcPr>
            <w:tcW w:w="988" w:type="dxa"/>
          </w:tcPr>
          <w:p w14:paraId="39A525A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20177</w:t>
            </w:r>
          </w:p>
        </w:tc>
        <w:tc>
          <w:tcPr>
            <w:tcW w:w="3543" w:type="dxa"/>
          </w:tcPr>
          <w:p w14:paraId="0FA3752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stolička otočná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Volmar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- šedá</w:t>
            </w:r>
          </w:p>
        </w:tc>
        <w:tc>
          <w:tcPr>
            <w:tcW w:w="1276" w:type="dxa"/>
          </w:tcPr>
          <w:p w14:paraId="0CD1429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2F3646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E5FB84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209,45</w:t>
            </w:r>
          </w:p>
        </w:tc>
        <w:tc>
          <w:tcPr>
            <w:tcW w:w="1134" w:type="dxa"/>
          </w:tcPr>
          <w:p w14:paraId="192E6FF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10/2015</w:t>
            </w:r>
          </w:p>
        </w:tc>
        <w:tc>
          <w:tcPr>
            <w:tcW w:w="5103" w:type="dxa"/>
          </w:tcPr>
          <w:p w14:paraId="258A123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poškodené čalúnenie</w:t>
            </w:r>
          </w:p>
        </w:tc>
      </w:tr>
      <w:tr w:rsidR="004348A2" w:rsidRPr="00471DC1" w14:paraId="297922BD" w14:textId="77777777" w:rsidTr="00090337">
        <w:trPr>
          <w:trHeight w:val="60"/>
        </w:trPr>
        <w:tc>
          <w:tcPr>
            <w:tcW w:w="988" w:type="dxa"/>
          </w:tcPr>
          <w:p w14:paraId="76B8F3C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20194</w:t>
            </w:r>
          </w:p>
        </w:tc>
        <w:tc>
          <w:tcPr>
            <w:tcW w:w="3543" w:type="dxa"/>
          </w:tcPr>
          <w:p w14:paraId="306D5C5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 xml:space="preserve">klimatizácia </w:t>
            </w:r>
            <w:proofErr w:type="spellStart"/>
            <w:r w:rsidRPr="00471DC1">
              <w:rPr>
                <w:rFonts w:ascii="Arial" w:hAnsi="Arial" w:cs="Arial"/>
                <w:bCs/>
                <w:szCs w:val="24"/>
              </w:rPr>
              <w:t>Midea</w:t>
            </w:r>
            <w:proofErr w:type="spellEnd"/>
            <w:r w:rsidRPr="00471DC1">
              <w:rPr>
                <w:rFonts w:ascii="Arial" w:hAnsi="Arial" w:cs="Arial"/>
                <w:bCs/>
                <w:szCs w:val="24"/>
              </w:rPr>
              <w:t>/</w:t>
            </w:r>
            <w:proofErr w:type="spellStart"/>
            <w:r w:rsidRPr="00471DC1">
              <w:rPr>
                <w:rFonts w:ascii="Arial" w:hAnsi="Arial" w:cs="Arial"/>
                <w:bCs/>
                <w:szCs w:val="24"/>
              </w:rPr>
              <w:t>comfee</w:t>
            </w:r>
            <w:proofErr w:type="spellEnd"/>
          </w:p>
        </w:tc>
        <w:tc>
          <w:tcPr>
            <w:tcW w:w="1276" w:type="dxa"/>
          </w:tcPr>
          <w:p w14:paraId="6E7BFB8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56D2AE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814D1F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272,01</w:t>
            </w:r>
          </w:p>
        </w:tc>
        <w:tc>
          <w:tcPr>
            <w:tcW w:w="1134" w:type="dxa"/>
          </w:tcPr>
          <w:p w14:paraId="01C8B57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12/2018</w:t>
            </w:r>
          </w:p>
        </w:tc>
        <w:tc>
          <w:tcPr>
            <w:tcW w:w="5103" w:type="dxa"/>
          </w:tcPr>
          <w:p w14:paraId="0BE69F4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nefunkčná</w:t>
            </w:r>
          </w:p>
        </w:tc>
      </w:tr>
      <w:tr w:rsidR="004348A2" w:rsidRPr="00471DC1" w14:paraId="531B35D3" w14:textId="77777777" w:rsidTr="00090337">
        <w:tc>
          <w:tcPr>
            <w:tcW w:w="988" w:type="dxa"/>
          </w:tcPr>
          <w:p w14:paraId="2736831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3506</w:t>
            </w:r>
          </w:p>
        </w:tc>
        <w:tc>
          <w:tcPr>
            <w:tcW w:w="3543" w:type="dxa"/>
          </w:tcPr>
          <w:p w14:paraId="7150F80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knihovnička</w:t>
            </w:r>
          </w:p>
        </w:tc>
        <w:tc>
          <w:tcPr>
            <w:tcW w:w="1276" w:type="dxa"/>
          </w:tcPr>
          <w:p w14:paraId="4A47990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7C7064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949808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6,14</w:t>
            </w:r>
          </w:p>
        </w:tc>
        <w:tc>
          <w:tcPr>
            <w:tcW w:w="1134" w:type="dxa"/>
          </w:tcPr>
          <w:p w14:paraId="43D3A81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1/1989</w:t>
            </w:r>
          </w:p>
        </w:tc>
        <w:tc>
          <w:tcPr>
            <w:tcW w:w="5103" w:type="dxa"/>
          </w:tcPr>
          <w:p w14:paraId="29E50C7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poškodená</w:t>
            </w:r>
          </w:p>
        </w:tc>
      </w:tr>
      <w:tr w:rsidR="004348A2" w:rsidRPr="00471DC1" w14:paraId="17C5E4DD" w14:textId="77777777" w:rsidTr="00090337">
        <w:tc>
          <w:tcPr>
            <w:tcW w:w="988" w:type="dxa"/>
          </w:tcPr>
          <w:p w14:paraId="55ECB34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58866</w:t>
            </w:r>
          </w:p>
        </w:tc>
        <w:tc>
          <w:tcPr>
            <w:tcW w:w="3543" w:type="dxa"/>
          </w:tcPr>
          <w:p w14:paraId="74A6532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 xml:space="preserve">kreslo čalúnené </w:t>
            </w:r>
          </w:p>
        </w:tc>
        <w:tc>
          <w:tcPr>
            <w:tcW w:w="1276" w:type="dxa"/>
          </w:tcPr>
          <w:p w14:paraId="2BD1E1E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DD34A6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1DD95CA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25,89</w:t>
            </w:r>
          </w:p>
        </w:tc>
        <w:tc>
          <w:tcPr>
            <w:tcW w:w="1134" w:type="dxa"/>
          </w:tcPr>
          <w:p w14:paraId="36C5593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1/1981</w:t>
            </w:r>
          </w:p>
        </w:tc>
        <w:tc>
          <w:tcPr>
            <w:tcW w:w="5103" w:type="dxa"/>
          </w:tcPr>
          <w:p w14:paraId="4BFBD92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poškodené čalúnenie</w:t>
            </w:r>
          </w:p>
        </w:tc>
      </w:tr>
      <w:tr w:rsidR="004348A2" w:rsidRPr="00471DC1" w14:paraId="7CCA8DD4" w14:textId="77777777" w:rsidTr="00090337">
        <w:tc>
          <w:tcPr>
            <w:tcW w:w="988" w:type="dxa"/>
          </w:tcPr>
          <w:p w14:paraId="1DE9C14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58867</w:t>
            </w:r>
          </w:p>
        </w:tc>
        <w:tc>
          <w:tcPr>
            <w:tcW w:w="3543" w:type="dxa"/>
          </w:tcPr>
          <w:p w14:paraId="2BA7EC0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 xml:space="preserve">kreslo čalúnené </w:t>
            </w:r>
          </w:p>
        </w:tc>
        <w:tc>
          <w:tcPr>
            <w:tcW w:w="1276" w:type="dxa"/>
          </w:tcPr>
          <w:p w14:paraId="641777D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35DCAD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03AD85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25,89</w:t>
            </w:r>
          </w:p>
        </w:tc>
        <w:tc>
          <w:tcPr>
            <w:tcW w:w="1134" w:type="dxa"/>
          </w:tcPr>
          <w:p w14:paraId="1C89895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1/1981</w:t>
            </w:r>
          </w:p>
        </w:tc>
        <w:tc>
          <w:tcPr>
            <w:tcW w:w="5103" w:type="dxa"/>
          </w:tcPr>
          <w:p w14:paraId="6366E0C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poškodené čalúnenie</w:t>
            </w:r>
          </w:p>
        </w:tc>
      </w:tr>
      <w:tr w:rsidR="004348A2" w:rsidRPr="00471DC1" w14:paraId="6347F05C" w14:textId="77777777" w:rsidTr="00090337">
        <w:tc>
          <w:tcPr>
            <w:tcW w:w="988" w:type="dxa"/>
          </w:tcPr>
          <w:p w14:paraId="01B0062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58868</w:t>
            </w:r>
          </w:p>
        </w:tc>
        <w:tc>
          <w:tcPr>
            <w:tcW w:w="3543" w:type="dxa"/>
          </w:tcPr>
          <w:p w14:paraId="58E92E6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 xml:space="preserve">kreslo čalúnené </w:t>
            </w:r>
          </w:p>
        </w:tc>
        <w:tc>
          <w:tcPr>
            <w:tcW w:w="1276" w:type="dxa"/>
          </w:tcPr>
          <w:p w14:paraId="04A5372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140A91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8A3580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25,89</w:t>
            </w:r>
          </w:p>
        </w:tc>
        <w:tc>
          <w:tcPr>
            <w:tcW w:w="1134" w:type="dxa"/>
          </w:tcPr>
          <w:p w14:paraId="6D74F6B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1/1981</w:t>
            </w:r>
          </w:p>
        </w:tc>
        <w:tc>
          <w:tcPr>
            <w:tcW w:w="5103" w:type="dxa"/>
          </w:tcPr>
          <w:p w14:paraId="3B2A5D3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poškodené čalúnenie</w:t>
            </w:r>
          </w:p>
        </w:tc>
      </w:tr>
      <w:tr w:rsidR="004348A2" w:rsidRPr="00471DC1" w14:paraId="28B2BC1B" w14:textId="77777777" w:rsidTr="00090337">
        <w:tc>
          <w:tcPr>
            <w:tcW w:w="988" w:type="dxa"/>
          </w:tcPr>
          <w:p w14:paraId="59DCD54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58870</w:t>
            </w:r>
          </w:p>
        </w:tc>
        <w:tc>
          <w:tcPr>
            <w:tcW w:w="3543" w:type="dxa"/>
          </w:tcPr>
          <w:p w14:paraId="07EF1F8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stolík konferenčný</w:t>
            </w:r>
          </w:p>
        </w:tc>
        <w:tc>
          <w:tcPr>
            <w:tcW w:w="1276" w:type="dxa"/>
          </w:tcPr>
          <w:p w14:paraId="7B990E8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9CF296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B73746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15,60</w:t>
            </w:r>
          </w:p>
        </w:tc>
        <w:tc>
          <w:tcPr>
            <w:tcW w:w="1134" w:type="dxa"/>
          </w:tcPr>
          <w:p w14:paraId="7746AC6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1/1981</w:t>
            </w:r>
          </w:p>
        </w:tc>
        <w:tc>
          <w:tcPr>
            <w:tcW w:w="5103" w:type="dxa"/>
          </w:tcPr>
          <w:p w14:paraId="6D4FC7D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poškodený povrch</w:t>
            </w:r>
          </w:p>
        </w:tc>
      </w:tr>
      <w:tr w:rsidR="004348A2" w:rsidRPr="00471DC1" w14:paraId="4AB118C9" w14:textId="77777777" w:rsidTr="00090337">
        <w:tc>
          <w:tcPr>
            <w:tcW w:w="988" w:type="dxa"/>
          </w:tcPr>
          <w:p w14:paraId="6BE71D6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63491</w:t>
            </w:r>
          </w:p>
        </w:tc>
        <w:tc>
          <w:tcPr>
            <w:tcW w:w="3543" w:type="dxa"/>
          </w:tcPr>
          <w:p w14:paraId="1C6061E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skrinka kontajner</w:t>
            </w:r>
          </w:p>
        </w:tc>
        <w:tc>
          <w:tcPr>
            <w:tcW w:w="1276" w:type="dxa"/>
          </w:tcPr>
          <w:p w14:paraId="389867B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49D04D1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72A7B9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35,84</w:t>
            </w:r>
          </w:p>
        </w:tc>
        <w:tc>
          <w:tcPr>
            <w:tcW w:w="1134" w:type="dxa"/>
          </w:tcPr>
          <w:p w14:paraId="13D442F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1/1988</w:t>
            </w:r>
          </w:p>
        </w:tc>
        <w:tc>
          <w:tcPr>
            <w:tcW w:w="5103" w:type="dxa"/>
          </w:tcPr>
          <w:p w14:paraId="511917C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poškodené zásuvky, zastaralý</w:t>
            </w:r>
          </w:p>
        </w:tc>
      </w:tr>
      <w:tr w:rsidR="004348A2" w:rsidRPr="00471DC1" w14:paraId="7C8485E9" w14:textId="77777777" w:rsidTr="00090337">
        <w:tc>
          <w:tcPr>
            <w:tcW w:w="988" w:type="dxa"/>
          </w:tcPr>
          <w:p w14:paraId="0710B06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66062</w:t>
            </w:r>
          </w:p>
        </w:tc>
        <w:tc>
          <w:tcPr>
            <w:tcW w:w="3543" w:type="dxa"/>
          </w:tcPr>
          <w:p w14:paraId="264C7A5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stolík pod písací stroj</w:t>
            </w:r>
          </w:p>
        </w:tc>
        <w:tc>
          <w:tcPr>
            <w:tcW w:w="1276" w:type="dxa"/>
          </w:tcPr>
          <w:p w14:paraId="5EFF5A4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0536AEA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1DD82A1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26,22</w:t>
            </w:r>
          </w:p>
        </w:tc>
        <w:tc>
          <w:tcPr>
            <w:tcW w:w="1134" w:type="dxa"/>
          </w:tcPr>
          <w:p w14:paraId="08D3AF3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1/1989</w:t>
            </w:r>
          </w:p>
        </w:tc>
        <w:tc>
          <w:tcPr>
            <w:tcW w:w="5103" w:type="dxa"/>
          </w:tcPr>
          <w:p w14:paraId="3BF68CC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zastaralý, poškodený</w:t>
            </w:r>
          </w:p>
        </w:tc>
      </w:tr>
      <w:tr w:rsidR="004348A2" w:rsidRPr="00471DC1" w14:paraId="766A950F" w14:textId="77777777" w:rsidTr="00090337">
        <w:tc>
          <w:tcPr>
            <w:tcW w:w="988" w:type="dxa"/>
          </w:tcPr>
          <w:p w14:paraId="03123C0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lastRenderedPageBreak/>
              <w:t>66068</w:t>
            </w:r>
          </w:p>
        </w:tc>
        <w:tc>
          <w:tcPr>
            <w:tcW w:w="3543" w:type="dxa"/>
          </w:tcPr>
          <w:p w14:paraId="6D94855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stolík pod písací stroj</w:t>
            </w:r>
          </w:p>
        </w:tc>
        <w:tc>
          <w:tcPr>
            <w:tcW w:w="1276" w:type="dxa"/>
          </w:tcPr>
          <w:p w14:paraId="75CB72E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904103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BEED10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26,22</w:t>
            </w:r>
          </w:p>
        </w:tc>
        <w:tc>
          <w:tcPr>
            <w:tcW w:w="1134" w:type="dxa"/>
          </w:tcPr>
          <w:p w14:paraId="23D65C4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1/1989</w:t>
            </w:r>
          </w:p>
        </w:tc>
        <w:tc>
          <w:tcPr>
            <w:tcW w:w="5103" w:type="dxa"/>
          </w:tcPr>
          <w:p w14:paraId="719EDBF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zastaralý, poškodený</w:t>
            </w:r>
          </w:p>
        </w:tc>
      </w:tr>
      <w:tr w:rsidR="004348A2" w:rsidRPr="00471DC1" w14:paraId="1E1C3D51" w14:textId="77777777" w:rsidTr="00090337">
        <w:tc>
          <w:tcPr>
            <w:tcW w:w="988" w:type="dxa"/>
          </w:tcPr>
          <w:p w14:paraId="71E54EF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66339</w:t>
            </w:r>
          </w:p>
        </w:tc>
        <w:tc>
          <w:tcPr>
            <w:tcW w:w="3543" w:type="dxa"/>
          </w:tcPr>
          <w:p w14:paraId="051356F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skrinka otvorená</w:t>
            </w:r>
          </w:p>
        </w:tc>
        <w:tc>
          <w:tcPr>
            <w:tcW w:w="1276" w:type="dxa"/>
          </w:tcPr>
          <w:p w14:paraId="51FAFCB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4BEF0C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C27970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23,90</w:t>
            </w:r>
          </w:p>
        </w:tc>
        <w:tc>
          <w:tcPr>
            <w:tcW w:w="1134" w:type="dxa"/>
          </w:tcPr>
          <w:p w14:paraId="25DA8D4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1/1989</w:t>
            </w:r>
          </w:p>
        </w:tc>
        <w:tc>
          <w:tcPr>
            <w:tcW w:w="5103" w:type="dxa"/>
          </w:tcPr>
          <w:p w14:paraId="4C6A1E6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1E78ABBF" w14:textId="77777777" w:rsidTr="00090337">
        <w:tc>
          <w:tcPr>
            <w:tcW w:w="988" w:type="dxa"/>
          </w:tcPr>
          <w:p w14:paraId="3C690A3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66340</w:t>
            </w:r>
          </w:p>
        </w:tc>
        <w:tc>
          <w:tcPr>
            <w:tcW w:w="3543" w:type="dxa"/>
          </w:tcPr>
          <w:p w14:paraId="24BAC0B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skrinka úzka policová</w:t>
            </w:r>
          </w:p>
        </w:tc>
        <w:tc>
          <w:tcPr>
            <w:tcW w:w="1276" w:type="dxa"/>
          </w:tcPr>
          <w:p w14:paraId="2B81192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2AEEF1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C17443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29,21</w:t>
            </w:r>
          </w:p>
        </w:tc>
        <w:tc>
          <w:tcPr>
            <w:tcW w:w="1134" w:type="dxa"/>
          </w:tcPr>
          <w:p w14:paraId="03A092F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1/9189</w:t>
            </w:r>
          </w:p>
        </w:tc>
        <w:tc>
          <w:tcPr>
            <w:tcW w:w="5103" w:type="dxa"/>
          </w:tcPr>
          <w:p w14:paraId="42324B1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22F352E5" w14:textId="77777777" w:rsidTr="00090337">
        <w:tc>
          <w:tcPr>
            <w:tcW w:w="988" w:type="dxa"/>
          </w:tcPr>
          <w:p w14:paraId="16617CC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66341</w:t>
            </w:r>
          </w:p>
        </w:tc>
        <w:tc>
          <w:tcPr>
            <w:tcW w:w="3543" w:type="dxa"/>
          </w:tcPr>
          <w:p w14:paraId="34FDAA1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skrinka barová</w:t>
            </w:r>
          </w:p>
        </w:tc>
        <w:tc>
          <w:tcPr>
            <w:tcW w:w="1276" w:type="dxa"/>
          </w:tcPr>
          <w:p w14:paraId="0272806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DB5DA8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48D030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63,89</w:t>
            </w:r>
          </w:p>
        </w:tc>
        <w:tc>
          <w:tcPr>
            <w:tcW w:w="1134" w:type="dxa"/>
          </w:tcPr>
          <w:p w14:paraId="70B8E9F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1/1989</w:t>
            </w:r>
          </w:p>
        </w:tc>
        <w:tc>
          <w:tcPr>
            <w:tcW w:w="5103" w:type="dxa"/>
          </w:tcPr>
          <w:p w14:paraId="00F3C5A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299852DD" w14:textId="77777777" w:rsidTr="00090337">
        <w:tc>
          <w:tcPr>
            <w:tcW w:w="988" w:type="dxa"/>
          </w:tcPr>
          <w:p w14:paraId="6BBFD4E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66342</w:t>
            </w:r>
          </w:p>
        </w:tc>
        <w:tc>
          <w:tcPr>
            <w:tcW w:w="3543" w:type="dxa"/>
          </w:tcPr>
          <w:p w14:paraId="3956E89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skrinka dvierka/otvorená</w:t>
            </w:r>
          </w:p>
        </w:tc>
        <w:tc>
          <w:tcPr>
            <w:tcW w:w="1276" w:type="dxa"/>
          </w:tcPr>
          <w:p w14:paraId="5624A15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64DABC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CC45EE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53,27</w:t>
            </w:r>
          </w:p>
        </w:tc>
        <w:tc>
          <w:tcPr>
            <w:tcW w:w="1134" w:type="dxa"/>
          </w:tcPr>
          <w:p w14:paraId="147929F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1/1989</w:t>
            </w:r>
          </w:p>
        </w:tc>
        <w:tc>
          <w:tcPr>
            <w:tcW w:w="5103" w:type="dxa"/>
          </w:tcPr>
          <w:p w14:paraId="074CD51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3F4793DF" w14:textId="77777777" w:rsidTr="00090337">
        <w:tc>
          <w:tcPr>
            <w:tcW w:w="988" w:type="dxa"/>
          </w:tcPr>
          <w:p w14:paraId="53AFAAE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66343</w:t>
            </w:r>
          </w:p>
        </w:tc>
        <w:tc>
          <w:tcPr>
            <w:tcW w:w="3543" w:type="dxa"/>
          </w:tcPr>
          <w:p w14:paraId="153BFF6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skrinka policová/otvorená</w:t>
            </w:r>
          </w:p>
        </w:tc>
        <w:tc>
          <w:tcPr>
            <w:tcW w:w="1276" w:type="dxa"/>
          </w:tcPr>
          <w:p w14:paraId="39C15DE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4A3BE75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727DE6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48,96</w:t>
            </w:r>
          </w:p>
        </w:tc>
        <w:tc>
          <w:tcPr>
            <w:tcW w:w="1134" w:type="dxa"/>
          </w:tcPr>
          <w:p w14:paraId="4F8D27A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1/1989</w:t>
            </w:r>
          </w:p>
        </w:tc>
        <w:tc>
          <w:tcPr>
            <w:tcW w:w="5103" w:type="dxa"/>
          </w:tcPr>
          <w:p w14:paraId="75364D7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75EE513F" w14:textId="77777777" w:rsidTr="00090337">
        <w:tc>
          <w:tcPr>
            <w:tcW w:w="988" w:type="dxa"/>
          </w:tcPr>
          <w:p w14:paraId="3800956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66344</w:t>
            </w:r>
          </w:p>
        </w:tc>
        <w:tc>
          <w:tcPr>
            <w:tcW w:w="3543" w:type="dxa"/>
          </w:tcPr>
          <w:p w14:paraId="096F42A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skrinka presklená</w:t>
            </w:r>
          </w:p>
        </w:tc>
        <w:tc>
          <w:tcPr>
            <w:tcW w:w="1276" w:type="dxa"/>
          </w:tcPr>
          <w:p w14:paraId="0C5D55D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3B2EA0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1C8EEF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48,46</w:t>
            </w:r>
          </w:p>
        </w:tc>
        <w:tc>
          <w:tcPr>
            <w:tcW w:w="1134" w:type="dxa"/>
          </w:tcPr>
          <w:p w14:paraId="0484BDF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1/1989</w:t>
            </w:r>
          </w:p>
        </w:tc>
        <w:tc>
          <w:tcPr>
            <w:tcW w:w="5103" w:type="dxa"/>
          </w:tcPr>
          <w:p w14:paraId="7378A21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34DA022A" w14:textId="77777777" w:rsidTr="00090337">
        <w:tc>
          <w:tcPr>
            <w:tcW w:w="988" w:type="dxa"/>
          </w:tcPr>
          <w:p w14:paraId="52AFCD7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Ev. číslo</w:t>
            </w:r>
          </w:p>
        </w:tc>
        <w:tc>
          <w:tcPr>
            <w:tcW w:w="3543" w:type="dxa"/>
          </w:tcPr>
          <w:p w14:paraId="3D69C6D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i/>
                <w:iCs/>
                <w:szCs w:val="24"/>
              </w:rPr>
              <w:t xml:space="preserve">              </w:t>
            </w:r>
            <w:r w:rsidRPr="00471DC1">
              <w:rPr>
                <w:rFonts w:ascii="Arial" w:hAnsi="Arial" w:cs="Arial"/>
                <w:szCs w:val="24"/>
              </w:rPr>
              <w:t>Názov</w:t>
            </w:r>
          </w:p>
        </w:tc>
        <w:tc>
          <w:tcPr>
            <w:tcW w:w="1276" w:type="dxa"/>
          </w:tcPr>
          <w:p w14:paraId="1DFCF41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Stredisko</w:t>
            </w:r>
          </w:p>
        </w:tc>
        <w:tc>
          <w:tcPr>
            <w:tcW w:w="851" w:type="dxa"/>
          </w:tcPr>
          <w:p w14:paraId="0C2C66E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Počet </w:t>
            </w:r>
          </w:p>
        </w:tc>
        <w:tc>
          <w:tcPr>
            <w:tcW w:w="1275" w:type="dxa"/>
          </w:tcPr>
          <w:p w14:paraId="1E756CC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Nadobúd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.     </w:t>
            </w:r>
          </w:p>
          <w:p w14:paraId="19DA467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  cena</w:t>
            </w:r>
          </w:p>
        </w:tc>
        <w:tc>
          <w:tcPr>
            <w:tcW w:w="1134" w:type="dxa"/>
          </w:tcPr>
          <w:p w14:paraId="65CD091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Dátum    </w:t>
            </w:r>
          </w:p>
          <w:p w14:paraId="05E3498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zarad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103" w:type="dxa"/>
          </w:tcPr>
          <w:p w14:paraId="7B883EB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Dôvod – posúdenie o trvalej nepotrebnosti majetku</w:t>
            </w:r>
          </w:p>
        </w:tc>
      </w:tr>
      <w:tr w:rsidR="004348A2" w:rsidRPr="00471DC1" w14:paraId="468E4660" w14:textId="77777777" w:rsidTr="00090337">
        <w:tc>
          <w:tcPr>
            <w:tcW w:w="988" w:type="dxa"/>
          </w:tcPr>
          <w:p w14:paraId="2A91D47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66345</w:t>
            </w:r>
          </w:p>
        </w:tc>
        <w:tc>
          <w:tcPr>
            <w:tcW w:w="3543" w:type="dxa"/>
          </w:tcPr>
          <w:p w14:paraId="3790661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skrinka dvojdverová</w:t>
            </w:r>
          </w:p>
        </w:tc>
        <w:tc>
          <w:tcPr>
            <w:tcW w:w="1276" w:type="dxa"/>
          </w:tcPr>
          <w:p w14:paraId="39AA700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A98A24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C970AB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45,80</w:t>
            </w:r>
          </w:p>
        </w:tc>
        <w:tc>
          <w:tcPr>
            <w:tcW w:w="1134" w:type="dxa"/>
          </w:tcPr>
          <w:p w14:paraId="3982BE6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1/1989</w:t>
            </w:r>
          </w:p>
        </w:tc>
        <w:tc>
          <w:tcPr>
            <w:tcW w:w="5103" w:type="dxa"/>
          </w:tcPr>
          <w:p w14:paraId="67D08BC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19B179EE" w14:textId="77777777" w:rsidTr="00090337">
        <w:tc>
          <w:tcPr>
            <w:tcW w:w="988" w:type="dxa"/>
          </w:tcPr>
          <w:p w14:paraId="5B2EB3D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66346</w:t>
            </w:r>
          </w:p>
        </w:tc>
        <w:tc>
          <w:tcPr>
            <w:tcW w:w="3543" w:type="dxa"/>
          </w:tcPr>
          <w:p w14:paraId="29B6B06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skrinka policová/otvorená</w:t>
            </w:r>
          </w:p>
        </w:tc>
        <w:tc>
          <w:tcPr>
            <w:tcW w:w="1276" w:type="dxa"/>
          </w:tcPr>
          <w:p w14:paraId="6099283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EA8C1E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B23F21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48,96</w:t>
            </w:r>
          </w:p>
        </w:tc>
        <w:tc>
          <w:tcPr>
            <w:tcW w:w="1134" w:type="dxa"/>
          </w:tcPr>
          <w:p w14:paraId="0D0C471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1/1989</w:t>
            </w:r>
          </w:p>
        </w:tc>
        <w:tc>
          <w:tcPr>
            <w:tcW w:w="5103" w:type="dxa"/>
          </w:tcPr>
          <w:p w14:paraId="2B0FD6D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76DE3BB6" w14:textId="77777777" w:rsidTr="00090337">
        <w:tc>
          <w:tcPr>
            <w:tcW w:w="988" w:type="dxa"/>
          </w:tcPr>
          <w:p w14:paraId="489F5D0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10965 </w:t>
            </w:r>
          </w:p>
        </w:tc>
        <w:tc>
          <w:tcPr>
            <w:tcW w:w="3543" w:type="dxa"/>
          </w:tcPr>
          <w:p w14:paraId="24C1A16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stolička otočná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Allak</w:t>
            </w:r>
            <w:proofErr w:type="spellEnd"/>
          </w:p>
        </w:tc>
        <w:tc>
          <w:tcPr>
            <w:tcW w:w="1276" w:type="dxa"/>
          </w:tcPr>
          <w:p w14:paraId="3359B28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323A5A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997277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122,48</w:t>
            </w:r>
          </w:p>
        </w:tc>
        <w:tc>
          <w:tcPr>
            <w:tcW w:w="1134" w:type="dxa"/>
          </w:tcPr>
          <w:p w14:paraId="16D1459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3/2004</w:t>
            </w:r>
          </w:p>
        </w:tc>
        <w:tc>
          <w:tcPr>
            <w:tcW w:w="5103" w:type="dxa"/>
          </w:tcPr>
          <w:p w14:paraId="7566768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poškodené kolieska</w:t>
            </w:r>
          </w:p>
        </w:tc>
      </w:tr>
      <w:tr w:rsidR="004348A2" w:rsidRPr="00471DC1" w14:paraId="09FE2521" w14:textId="77777777" w:rsidTr="00090337">
        <w:tc>
          <w:tcPr>
            <w:tcW w:w="988" w:type="dxa"/>
          </w:tcPr>
          <w:p w14:paraId="46A59C2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10366</w:t>
            </w:r>
          </w:p>
        </w:tc>
        <w:tc>
          <w:tcPr>
            <w:tcW w:w="3543" w:type="dxa"/>
          </w:tcPr>
          <w:p w14:paraId="5A6407F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stolička otočná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Allak</w:t>
            </w:r>
            <w:proofErr w:type="spellEnd"/>
          </w:p>
        </w:tc>
        <w:tc>
          <w:tcPr>
            <w:tcW w:w="1276" w:type="dxa"/>
          </w:tcPr>
          <w:p w14:paraId="4A9358D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1C4FBF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D02F8D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122,48</w:t>
            </w:r>
          </w:p>
        </w:tc>
        <w:tc>
          <w:tcPr>
            <w:tcW w:w="1134" w:type="dxa"/>
          </w:tcPr>
          <w:p w14:paraId="061210B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3/2004</w:t>
            </w:r>
          </w:p>
        </w:tc>
        <w:tc>
          <w:tcPr>
            <w:tcW w:w="5103" w:type="dxa"/>
          </w:tcPr>
          <w:p w14:paraId="7E186C4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poškodené kolieska</w:t>
            </w:r>
          </w:p>
        </w:tc>
      </w:tr>
      <w:tr w:rsidR="004348A2" w:rsidRPr="00471DC1" w14:paraId="7704BCEE" w14:textId="77777777" w:rsidTr="00090337">
        <w:tc>
          <w:tcPr>
            <w:tcW w:w="988" w:type="dxa"/>
          </w:tcPr>
          <w:p w14:paraId="75E30DE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10974</w:t>
            </w:r>
          </w:p>
        </w:tc>
        <w:tc>
          <w:tcPr>
            <w:tcW w:w="3543" w:type="dxa"/>
          </w:tcPr>
          <w:p w14:paraId="2299F3A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ventilátor stojanový</w:t>
            </w:r>
          </w:p>
        </w:tc>
        <w:tc>
          <w:tcPr>
            <w:tcW w:w="1276" w:type="dxa"/>
          </w:tcPr>
          <w:p w14:paraId="0724E3C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D42ECC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B839EC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59,41</w:t>
            </w:r>
          </w:p>
        </w:tc>
        <w:tc>
          <w:tcPr>
            <w:tcW w:w="1134" w:type="dxa"/>
          </w:tcPr>
          <w:p w14:paraId="036F59D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6/2004</w:t>
            </w:r>
          </w:p>
        </w:tc>
        <w:tc>
          <w:tcPr>
            <w:tcW w:w="5103" w:type="dxa"/>
          </w:tcPr>
          <w:p w14:paraId="61D6584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nefunkčný</w:t>
            </w:r>
          </w:p>
        </w:tc>
      </w:tr>
      <w:tr w:rsidR="004348A2" w:rsidRPr="00471DC1" w14:paraId="4BA07BD0" w14:textId="77777777" w:rsidTr="00090337">
        <w:tc>
          <w:tcPr>
            <w:tcW w:w="988" w:type="dxa"/>
          </w:tcPr>
          <w:p w14:paraId="0BD0F85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11074</w:t>
            </w:r>
          </w:p>
        </w:tc>
        <w:tc>
          <w:tcPr>
            <w:tcW w:w="3543" w:type="dxa"/>
          </w:tcPr>
          <w:p w14:paraId="6AD2E6A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USB token Helena Šarmírová</w:t>
            </w:r>
          </w:p>
        </w:tc>
        <w:tc>
          <w:tcPr>
            <w:tcW w:w="1276" w:type="dxa"/>
          </w:tcPr>
          <w:p w14:paraId="37E7B3D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4EEA2B4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88AE7D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97,56</w:t>
            </w:r>
          </w:p>
        </w:tc>
        <w:tc>
          <w:tcPr>
            <w:tcW w:w="1134" w:type="dxa"/>
          </w:tcPr>
          <w:p w14:paraId="53EBBFB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7/2018</w:t>
            </w:r>
          </w:p>
        </w:tc>
        <w:tc>
          <w:tcPr>
            <w:tcW w:w="5103" w:type="dxa"/>
          </w:tcPr>
          <w:p w14:paraId="1626052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 mechanika</w:t>
            </w:r>
          </w:p>
        </w:tc>
      </w:tr>
      <w:tr w:rsidR="004348A2" w:rsidRPr="00471DC1" w14:paraId="1362AC18" w14:textId="77777777" w:rsidTr="00090337">
        <w:tc>
          <w:tcPr>
            <w:tcW w:w="988" w:type="dxa"/>
          </w:tcPr>
          <w:p w14:paraId="66BAC1D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1529</w:t>
            </w:r>
          </w:p>
        </w:tc>
        <w:tc>
          <w:tcPr>
            <w:tcW w:w="3543" w:type="dxa"/>
          </w:tcPr>
          <w:p w14:paraId="25AA2DF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vešiak sokol</w:t>
            </w:r>
          </w:p>
        </w:tc>
        <w:tc>
          <w:tcPr>
            <w:tcW w:w="1276" w:type="dxa"/>
          </w:tcPr>
          <w:p w14:paraId="0CB1472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08044DE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82D9ED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9,62</w:t>
            </w:r>
          </w:p>
        </w:tc>
        <w:tc>
          <w:tcPr>
            <w:tcW w:w="1134" w:type="dxa"/>
          </w:tcPr>
          <w:p w14:paraId="7933649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1/1987</w:t>
            </w:r>
          </w:p>
        </w:tc>
        <w:tc>
          <w:tcPr>
            <w:tcW w:w="5103" w:type="dxa"/>
          </w:tcPr>
          <w:p w14:paraId="43A7B1F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zastaralý, hrdzavý</w:t>
            </w:r>
          </w:p>
        </w:tc>
      </w:tr>
      <w:tr w:rsidR="004348A2" w:rsidRPr="00471DC1" w14:paraId="7E17534A" w14:textId="77777777" w:rsidTr="00090337">
        <w:tc>
          <w:tcPr>
            <w:tcW w:w="988" w:type="dxa"/>
          </w:tcPr>
          <w:p w14:paraId="4B70CF0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20082</w:t>
            </w:r>
          </w:p>
        </w:tc>
        <w:tc>
          <w:tcPr>
            <w:tcW w:w="3543" w:type="dxa"/>
          </w:tcPr>
          <w:p w14:paraId="41C28C1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koberec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Marmor</w:t>
            </w:r>
            <w:proofErr w:type="spellEnd"/>
          </w:p>
        </w:tc>
        <w:tc>
          <w:tcPr>
            <w:tcW w:w="1276" w:type="dxa"/>
          </w:tcPr>
          <w:p w14:paraId="5F844A2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11EB70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2606C1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234,89</w:t>
            </w:r>
          </w:p>
        </w:tc>
        <w:tc>
          <w:tcPr>
            <w:tcW w:w="1134" w:type="dxa"/>
          </w:tcPr>
          <w:p w14:paraId="081FCBE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11/1998</w:t>
            </w:r>
          </w:p>
        </w:tc>
        <w:tc>
          <w:tcPr>
            <w:tcW w:w="5103" w:type="dxa"/>
          </w:tcPr>
          <w:p w14:paraId="46DF42E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potrhaný, zatečený</w:t>
            </w:r>
          </w:p>
        </w:tc>
      </w:tr>
      <w:tr w:rsidR="004348A2" w:rsidRPr="00471DC1" w14:paraId="2C283B1A" w14:textId="77777777" w:rsidTr="00090337">
        <w:tc>
          <w:tcPr>
            <w:tcW w:w="988" w:type="dxa"/>
          </w:tcPr>
          <w:p w14:paraId="5FE32BE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63358</w:t>
            </w:r>
          </w:p>
        </w:tc>
        <w:tc>
          <w:tcPr>
            <w:tcW w:w="3543" w:type="dxa"/>
          </w:tcPr>
          <w:p w14:paraId="2917231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stena predsieňová</w:t>
            </w:r>
          </w:p>
        </w:tc>
        <w:tc>
          <w:tcPr>
            <w:tcW w:w="1276" w:type="dxa"/>
          </w:tcPr>
          <w:p w14:paraId="77AA06B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0D080C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9E86A1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17,92</w:t>
            </w:r>
          </w:p>
        </w:tc>
        <w:tc>
          <w:tcPr>
            <w:tcW w:w="1134" w:type="dxa"/>
          </w:tcPr>
          <w:p w14:paraId="1439F4F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1/1987</w:t>
            </w:r>
          </w:p>
        </w:tc>
        <w:tc>
          <w:tcPr>
            <w:tcW w:w="5103" w:type="dxa"/>
          </w:tcPr>
          <w:p w14:paraId="0E77FCC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3BB2668A" w14:textId="77777777" w:rsidTr="00090337">
        <w:tc>
          <w:tcPr>
            <w:tcW w:w="988" w:type="dxa"/>
          </w:tcPr>
          <w:p w14:paraId="1E7016C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63489</w:t>
            </w:r>
          </w:p>
        </w:tc>
        <w:tc>
          <w:tcPr>
            <w:tcW w:w="3543" w:type="dxa"/>
          </w:tcPr>
          <w:p w14:paraId="4D25E0C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skrinka kontajner</w:t>
            </w:r>
          </w:p>
        </w:tc>
        <w:tc>
          <w:tcPr>
            <w:tcW w:w="1276" w:type="dxa"/>
          </w:tcPr>
          <w:p w14:paraId="412DE78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917CB5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0E14D6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35,84</w:t>
            </w:r>
          </w:p>
        </w:tc>
        <w:tc>
          <w:tcPr>
            <w:tcW w:w="1134" w:type="dxa"/>
          </w:tcPr>
          <w:p w14:paraId="1E6459F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1/1988</w:t>
            </w:r>
          </w:p>
        </w:tc>
        <w:tc>
          <w:tcPr>
            <w:tcW w:w="5103" w:type="dxa"/>
          </w:tcPr>
          <w:p w14:paraId="0ADC2CE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302F01D6" w14:textId="77777777" w:rsidTr="00090337">
        <w:tc>
          <w:tcPr>
            <w:tcW w:w="988" w:type="dxa"/>
          </w:tcPr>
          <w:p w14:paraId="46149BD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65926</w:t>
            </w:r>
          </w:p>
        </w:tc>
        <w:tc>
          <w:tcPr>
            <w:tcW w:w="3543" w:type="dxa"/>
          </w:tcPr>
          <w:p w14:paraId="1FAA790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stôl písací dvojstranný</w:t>
            </w:r>
          </w:p>
        </w:tc>
        <w:tc>
          <w:tcPr>
            <w:tcW w:w="1276" w:type="dxa"/>
          </w:tcPr>
          <w:p w14:paraId="69F265D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33A214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81B8CC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57,42</w:t>
            </w:r>
          </w:p>
        </w:tc>
        <w:tc>
          <w:tcPr>
            <w:tcW w:w="1134" w:type="dxa"/>
          </w:tcPr>
          <w:p w14:paraId="13F40B3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1/1988</w:t>
            </w:r>
          </w:p>
        </w:tc>
        <w:tc>
          <w:tcPr>
            <w:tcW w:w="5103" w:type="dxa"/>
          </w:tcPr>
          <w:p w14:paraId="145F899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poškodený</w:t>
            </w:r>
          </w:p>
        </w:tc>
      </w:tr>
      <w:tr w:rsidR="004348A2" w:rsidRPr="00471DC1" w14:paraId="07FAD18C" w14:textId="77777777" w:rsidTr="00090337">
        <w:tc>
          <w:tcPr>
            <w:tcW w:w="988" w:type="dxa"/>
          </w:tcPr>
          <w:p w14:paraId="1666324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68055</w:t>
            </w:r>
          </w:p>
        </w:tc>
        <w:tc>
          <w:tcPr>
            <w:tcW w:w="3543" w:type="dxa"/>
          </w:tcPr>
          <w:p w14:paraId="69A2B45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kreslo čalúnené</w:t>
            </w:r>
          </w:p>
        </w:tc>
        <w:tc>
          <w:tcPr>
            <w:tcW w:w="1276" w:type="dxa"/>
          </w:tcPr>
          <w:p w14:paraId="21ED477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6DAB21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EEECF6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40,82</w:t>
            </w:r>
          </w:p>
        </w:tc>
        <w:tc>
          <w:tcPr>
            <w:tcW w:w="1134" w:type="dxa"/>
          </w:tcPr>
          <w:p w14:paraId="1A96B0D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1/1990</w:t>
            </w:r>
          </w:p>
        </w:tc>
        <w:tc>
          <w:tcPr>
            <w:tcW w:w="5103" w:type="dxa"/>
          </w:tcPr>
          <w:p w14:paraId="220A80C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poškodené čalúnenie a rozsypaná výplň</w:t>
            </w:r>
          </w:p>
        </w:tc>
      </w:tr>
      <w:tr w:rsidR="004348A2" w:rsidRPr="00471DC1" w14:paraId="4756F43B" w14:textId="77777777" w:rsidTr="00090337">
        <w:tc>
          <w:tcPr>
            <w:tcW w:w="988" w:type="dxa"/>
          </w:tcPr>
          <w:p w14:paraId="3C45A26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68057</w:t>
            </w:r>
          </w:p>
        </w:tc>
        <w:tc>
          <w:tcPr>
            <w:tcW w:w="3543" w:type="dxa"/>
          </w:tcPr>
          <w:p w14:paraId="567337C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kreslo čalúnené</w:t>
            </w:r>
          </w:p>
        </w:tc>
        <w:tc>
          <w:tcPr>
            <w:tcW w:w="1276" w:type="dxa"/>
          </w:tcPr>
          <w:p w14:paraId="1D2EE31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ACBE75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B76CE9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40,82</w:t>
            </w:r>
          </w:p>
        </w:tc>
        <w:tc>
          <w:tcPr>
            <w:tcW w:w="1134" w:type="dxa"/>
          </w:tcPr>
          <w:p w14:paraId="47E07CD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1/1990</w:t>
            </w:r>
          </w:p>
        </w:tc>
        <w:tc>
          <w:tcPr>
            <w:tcW w:w="5103" w:type="dxa"/>
          </w:tcPr>
          <w:p w14:paraId="0A21A22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poškodené čalúnenie a rozsypaná výplň</w:t>
            </w:r>
          </w:p>
        </w:tc>
      </w:tr>
      <w:tr w:rsidR="004348A2" w:rsidRPr="00471DC1" w14:paraId="23B1F9D5" w14:textId="77777777" w:rsidTr="00090337">
        <w:tc>
          <w:tcPr>
            <w:tcW w:w="988" w:type="dxa"/>
          </w:tcPr>
          <w:p w14:paraId="6DE4668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10940</w:t>
            </w:r>
          </w:p>
        </w:tc>
        <w:tc>
          <w:tcPr>
            <w:tcW w:w="3543" w:type="dxa"/>
          </w:tcPr>
          <w:p w14:paraId="6E3D525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koberec Mramor</w:t>
            </w:r>
          </w:p>
        </w:tc>
        <w:tc>
          <w:tcPr>
            <w:tcW w:w="1276" w:type="dxa"/>
          </w:tcPr>
          <w:p w14:paraId="418D51B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583A4A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651759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155,54</w:t>
            </w:r>
          </w:p>
        </w:tc>
        <w:tc>
          <w:tcPr>
            <w:tcW w:w="1134" w:type="dxa"/>
          </w:tcPr>
          <w:p w14:paraId="7E18D52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11/1998</w:t>
            </w:r>
          </w:p>
        </w:tc>
        <w:tc>
          <w:tcPr>
            <w:tcW w:w="5103" w:type="dxa"/>
          </w:tcPr>
          <w:p w14:paraId="19B72FD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poškodený, roztrhaný,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zošľapaný</w:t>
            </w:r>
            <w:proofErr w:type="spellEnd"/>
          </w:p>
        </w:tc>
      </w:tr>
      <w:tr w:rsidR="004348A2" w:rsidRPr="00471DC1" w14:paraId="0ECFCA6A" w14:textId="77777777" w:rsidTr="00090337">
        <w:tc>
          <w:tcPr>
            <w:tcW w:w="988" w:type="dxa"/>
          </w:tcPr>
          <w:p w14:paraId="7DCA2DD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10967</w:t>
            </w:r>
          </w:p>
        </w:tc>
        <w:tc>
          <w:tcPr>
            <w:tcW w:w="3543" w:type="dxa"/>
          </w:tcPr>
          <w:p w14:paraId="504DFD5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stolička otočná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Nominell</w:t>
            </w:r>
            <w:proofErr w:type="spellEnd"/>
          </w:p>
        </w:tc>
        <w:tc>
          <w:tcPr>
            <w:tcW w:w="1276" w:type="dxa"/>
          </w:tcPr>
          <w:p w14:paraId="5AFD5AF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44974D1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B75F86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165,63</w:t>
            </w:r>
          </w:p>
        </w:tc>
        <w:tc>
          <w:tcPr>
            <w:tcW w:w="1134" w:type="dxa"/>
          </w:tcPr>
          <w:p w14:paraId="77C82B7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3/2004</w:t>
            </w:r>
          </w:p>
        </w:tc>
        <w:tc>
          <w:tcPr>
            <w:tcW w:w="5103" w:type="dxa"/>
          </w:tcPr>
          <w:p w14:paraId="553935B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poškodené súkolie</w:t>
            </w:r>
          </w:p>
        </w:tc>
      </w:tr>
      <w:tr w:rsidR="004348A2" w:rsidRPr="00471DC1" w14:paraId="565BB73B" w14:textId="77777777" w:rsidTr="00090337">
        <w:tc>
          <w:tcPr>
            <w:tcW w:w="988" w:type="dxa"/>
          </w:tcPr>
          <w:p w14:paraId="5494F8C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11000</w:t>
            </w:r>
          </w:p>
        </w:tc>
        <w:tc>
          <w:tcPr>
            <w:tcW w:w="3543" w:type="dxa"/>
          </w:tcPr>
          <w:p w14:paraId="7219EEC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skener HP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Scanjet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4370</w:t>
            </w:r>
          </w:p>
        </w:tc>
        <w:tc>
          <w:tcPr>
            <w:tcW w:w="1276" w:type="dxa"/>
          </w:tcPr>
          <w:p w14:paraId="67EADA8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7CE65C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422687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124,47            </w:t>
            </w:r>
          </w:p>
        </w:tc>
        <w:tc>
          <w:tcPr>
            <w:tcW w:w="1134" w:type="dxa"/>
          </w:tcPr>
          <w:p w14:paraId="370F794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12/2006</w:t>
            </w:r>
          </w:p>
        </w:tc>
        <w:tc>
          <w:tcPr>
            <w:tcW w:w="5103" w:type="dxa"/>
          </w:tcPr>
          <w:p w14:paraId="67AC418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 mechanika, neopraviteľné</w:t>
            </w:r>
          </w:p>
        </w:tc>
      </w:tr>
      <w:tr w:rsidR="004348A2" w:rsidRPr="00471DC1" w14:paraId="6A785262" w14:textId="77777777" w:rsidTr="00090337">
        <w:tc>
          <w:tcPr>
            <w:tcW w:w="988" w:type="dxa"/>
          </w:tcPr>
          <w:p w14:paraId="179139B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11040</w:t>
            </w:r>
          </w:p>
        </w:tc>
        <w:tc>
          <w:tcPr>
            <w:tcW w:w="3543" w:type="dxa"/>
          </w:tcPr>
          <w:p w14:paraId="395ED3F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externý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dsk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bleck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HDD Samsung S2</w:t>
            </w:r>
          </w:p>
        </w:tc>
        <w:tc>
          <w:tcPr>
            <w:tcW w:w="1276" w:type="dxa"/>
          </w:tcPr>
          <w:p w14:paraId="05F6084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4AA7DD4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4E034E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76,20</w:t>
            </w:r>
          </w:p>
        </w:tc>
        <w:tc>
          <w:tcPr>
            <w:tcW w:w="1134" w:type="dxa"/>
          </w:tcPr>
          <w:p w14:paraId="485A221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5/2011</w:t>
            </w:r>
          </w:p>
        </w:tc>
        <w:tc>
          <w:tcPr>
            <w:tcW w:w="5103" w:type="dxa"/>
          </w:tcPr>
          <w:p w14:paraId="44D996B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poškodený, neopraviteľný</w:t>
            </w:r>
          </w:p>
        </w:tc>
      </w:tr>
      <w:tr w:rsidR="004348A2" w:rsidRPr="00471DC1" w14:paraId="0F8A5CAE" w14:textId="77777777" w:rsidTr="00090337">
        <w:tc>
          <w:tcPr>
            <w:tcW w:w="988" w:type="dxa"/>
          </w:tcPr>
          <w:p w14:paraId="24FD5A4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11042</w:t>
            </w:r>
          </w:p>
        </w:tc>
        <w:tc>
          <w:tcPr>
            <w:tcW w:w="3543" w:type="dxa"/>
          </w:tcPr>
          <w:p w14:paraId="267C7BF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externý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dsk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bleck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HDD Samsung S2</w:t>
            </w:r>
          </w:p>
        </w:tc>
        <w:tc>
          <w:tcPr>
            <w:tcW w:w="1276" w:type="dxa"/>
          </w:tcPr>
          <w:p w14:paraId="10AC21A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693A74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984738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73,20</w:t>
            </w:r>
          </w:p>
        </w:tc>
        <w:tc>
          <w:tcPr>
            <w:tcW w:w="1134" w:type="dxa"/>
          </w:tcPr>
          <w:p w14:paraId="4950F91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5/2011</w:t>
            </w:r>
          </w:p>
        </w:tc>
        <w:tc>
          <w:tcPr>
            <w:tcW w:w="5103" w:type="dxa"/>
          </w:tcPr>
          <w:p w14:paraId="42714C5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poškodený, neopraviteľný</w:t>
            </w:r>
          </w:p>
        </w:tc>
      </w:tr>
      <w:tr w:rsidR="004348A2" w:rsidRPr="00471DC1" w14:paraId="03EE98EE" w14:textId="77777777" w:rsidTr="00090337">
        <w:tc>
          <w:tcPr>
            <w:tcW w:w="988" w:type="dxa"/>
          </w:tcPr>
          <w:p w14:paraId="4A12461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11068</w:t>
            </w:r>
          </w:p>
        </w:tc>
        <w:tc>
          <w:tcPr>
            <w:tcW w:w="3543" w:type="dxa"/>
          </w:tcPr>
          <w:p w14:paraId="3A17DA1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externý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dsk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verbatim</w:t>
            </w:r>
            <w:proofErr w:type="spellEnd"/>
          </w:p>
        </w:tc>
        <w:tc>
          <w:tcPr>
            <w:tcW w:w="1276" w:type="dxa"/>
          </w:tcPr>
          <w:p w14:paraId="40176AB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D66DD8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E4E64F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63,08</w:t>
            </w:r>
          </w:p>
        </w:tc>
        <w:tc>
          <w:tcPr>
            <w:tcW w:w="1134" w:type="dxa"/>
          </w:tcPr>
          <w:p w14:paraId="3083D2B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2/2017</w:t>
            </w:r>
          </w:p>
        </w:tc>
        <w:tc>
          <w:tcPr>
            <w:tcW w:w="5103" w:type="dxa"/>
          </w:tcPr>
          <w:p w14:paraId="4C37637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poškodený, neopraviteľný</w:t>
            </w:r>
          </w:p>
        </w:tc>
      </w:tr>
      <w:tr w:rsidR="004348A2" w:rsidRPr="00471DC1" w14:paraId="77114EEC" w14:textId="77777777" w:rsidTr="00090337">
        <w:tc>
          <w:tcPr>
            <w:tcW w:w="988" w:type="dxa"/>
          </w:tcPr>
          <w:p w14:paraId="736DA2B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lastRenderedPageBreak/>
              <w:t>66143</w:t>
            </w:r>
          </w:p>
        </w:tc>
        <w:tc>
          <w:tcPr>
            <w:tcW w:w="3543" w:type="dxa"/>
          </w:tcPr>
          <w:p w14:paraId="500973B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 xml:space="preserve">stolička čalúnená </w:t>
            </w:r>
          </w:p>
        </w:tc>
        <w:tc>
          <w:tcPr>
            <w:tcW w:w="1276" w:type="dxa"/>
          </w:tcPr>
          <w:p w14:paraId="15AA31B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D411BD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5D58DA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12,44</w:t>
            </w:r>
          </w:p>
        </w:tc>
        <w:tc>
          <w:tcPr>
            <w:tcW w:w="1134" w:type="dxa"/>
          </w:tcPr>
          <w:p w14:paraId="6CA7056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1/1989</w:t>
            </w:r>
          </w:p>
        </w:tc>
        <w:tc>
          <w:tcPr>
            <w:tcW w:w="5103" w:type="dxa"/>
          </w:tcPr>
          <w:p w14:paraId="5E86DE7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roztrhané čalúnenie</w:t>
            </w:r>
          </w:p>
        </w:tc>
      </w:tr>
      <w:tr w:rsidR="004348A2" w:rsidRPr="00471DC1" w14:paraId="2B9F1C3C" w14:textId="77777777" w:rsidTr="00090337">
        <w:tc>
          <w:tcPr>
            <w:tcW w:w="988" w:type="dxa"/>
          </w:tcPr>
          <w:p w14:paraId="6E0DAFD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20125</w:t>
            </w:r>
          </w:p>
        </w:tc>
        <w:tc>
          <w:tcPr>
            <w:tcW w:w="3543" w:type="dxa"/>
          </w:tcPr>
          <w:p w14:paraId="1E1EB6F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dataprojektor Epson EMP X5</w:t>
            </w:r>
          </w:p>
        </w:tc>
        <w:tc>
          <w:tcPr>
            <w:tcW w:w="1276" w:type="dxa"/>
          </w:tcPr>
          <w:p w14:paraId="1B5E446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0A72E40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4A1EA3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736,30</w:t>
            </w:r>
          </w:p>
        </w:tc>
        <w:tc>
          <w:tcPr>
            <w:tcW w:w="1134" w:type="dxa"/>
          </w:tcPr>
          <w:p w14:paraId="02A3BA8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12/2007</w:t>
            </w:r>
          </w:p>
        </w:tc>
        <w:tc>
          <w:tcPr>
            <w:tcW w:w="5103" w:type="dxa"/>
          </w:tcPr>
          <w:p w14:paraId="5E38298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pokazený, neopraviteľný</w:t>
            </w:r>
          </w:p>
        </w:tc>
      </w:tr>
      <w:tr w:rsidR="004348A2" w:rsidRPr="00471DC1" w14:paraId="2EC45D8A" w14:textId="77777777" w:rsidTr="00090337">
        <w:tc>
          <w:tcPr>
            <w:tcW w:w="988" w:type="dxa"/>
          </w:tcPr>
          <w:p w14:paraId="120AE6A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20133</w:t>
            </w:r>
          </w:p>
        </w:tc>
        <w:tc>
          <w:tcPr>
            <w:tcW w:w="3543" w:type="dxa"/>
          </w:tcPr>
          <w:p w14:paraId="473EE7F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 xml:space="preserve">vysávač </w:t>
            </w:r>
            <w:proofErr w:type="spellStart"/>
            <w:r w:rsidRPr="00471DC1">
              <w:rPr>
                <w:rFonts w:ascii="Arial" w:hAnsi="Arial" w:cs="Arial"/>
                <w:bCs/>
                <w:szCs w:val="24"/>
              </w:rPr>
              <w:t>Filips</w:t>
            </w:r>
            <w:proofErr w:type="spellEnd"/>
          </w:p>
        </w:tc>
        <w:tc>
          <w:tcPr>
            <w:tcW w:w="1276" w:type="dxa"/>
          </w:tcPr>
          <w:p w14:paraId="5354AB2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237674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28347F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534,37</w:t>
            </w:r>
          </w:p>
        </w:tc>
        <w:tc>
          <w:tcPr>
            <w:tcW w:w="1134" w:type="dxa"/>
          </w:tcPr>
          <w:p w14:paraId="116CE21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12/2007</w:t>
            </w:r>
          </w:p>
        </w:tc>
        <w:tc>
          <w:tcPr>
            <w:tcW w:w="5103" w:type="dxa"/>
          </w:tcPr>
          <w:p w14:paraId="192B576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pokazený, neopraviteľný</w:t>
            </w:r>
          </w:p>
        </w:tc>
      </w:tr>
      <w:tr w:rsidR="004348A2" w:rsidRPr="00471DC1" w14:paraId="4233B82D" w14:textId="77777777" w:rsidTr="00090337">
        <w:tc>
          <w:tcPr>
            <w:tcW w:w="988" w:type="dxa"/>
          </w:tcPr>
          <w:p w14:paraId="3E45322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5779</w:t>
            </w:r>
          </w:p>
        </w:tc>
        <w:tc>
          <w:tcPr>
            <w:tcW w:w="3543" w:type="dxa"/>
          </w:tcPr>
          <w:p w14:paraId="7FA2C74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regál drevený</w:t>
            </w:r>
          </w:p>
        </w:tc>
        <w:tc>
          <w:tcPr>
            <w:tcW w:w="1276" w:type="dxa"/>
          </w:tcPr>
          <w:p w14:paraId="22C3F45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280954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9EB941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112,85</w:t>
            </w:r>
          </w:p>
        </w:tc>
        <w:tc>
          <w:tcPr>
            <w:tcW w:w="1134" w:type="dxa"/>
          </w:tcPr>
          <w:p w14:paraId="4D9C30C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1/1971</w:t>
            </w:r>
          </w:p>
        </w:tc>
        <w:tc>
          <w:tcPr>
            <w:tcW w:w="5103" w:type="dxa"/>
          </w:tcPr>
          <w:p w14:paraId="7C07617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opotrebovaný, police poškodené</w:t>
            </w:r>
          </w:p>
        </w:tc>
      </w:tr>
      <w:tr w:rsidR="004348A2" w:rsidRPr="00471DC1" w14:paraId="3D5893CA" w14:textId="77777777" w:rsidTr="00090337">
        <w:tc>
          <w:tcPr>
            <w:tcW w:w="988" w:type="dxa"/>
          </w:tcPr>
          <w:p w14:paraId="552D600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5780</w:t>
            </w:r>
          </w:p>
        </w:tc>
        <w:tc>
          <w:tcPr>
            <w:tcW w:w="3543" w:type="dxa"/>
          </w:tcPr>
          <w:p w14:paraId="48C8CF0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regál drevený</w:t>
            </w:r>
          </w:p>
        </w:tc>
        <w:tc>
          <w:tcPr>
            <w:tcW w:w="1276" w:type="dxa"/>
          </w:tcPr>
          <w:p w14:paraId="5ABBBA2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EE240B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8DA7E2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112,85</w:t>
            </w:r>
          </w:p>
        </w:tc>
        <w:tc>
          <w:tcPr>
            <w:tcW w:w="1134" w:type="dxa"/>
          </w:tcPr>
          <w:p w14:paraId="71279DB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1/1971</w:t>
            </w:r>
          </w:p>
        </w:tc>
        <w:tc>
          <w:tcPr>
            <w:tcW w:w="5103" w:type="dxa"/>
          </w:tcPr>
          <w:p w14:paraId="17DABB8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opotrebovaný, police poškodené</w:t>
            </w:r>
          </w:p>
        </w:tc>
      </w:tr>
      <w:tr w:rsidR="004348A2" w:rsidRPr="00471DC1" w14:paraId="7702E3DF" w14:textId="77777777" w:rsidTr="00090337">
        <w:tc>
          <w:tcPr>
            <w:tcW w:w="988" w:type="dxa"/>
          </w:tcPr>
          <w:p w14:paraId="0A2A884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5781</w:t>
            </w:r>
          </w:p>
        </w:tc>
        <w:tc>
          <w:tcPr>
            <w:tcW w:w="3543" w:type="dxa"/>
          </w:tcPr>
          <w:p w14:paraId="1CB9A6E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regál drevený</w:t>
            </w:r>
          </w:p>
        </w:tc>
        <w:tc>
          <w:tcPr>
            <w:tcW w:w="1276" w:type="dxa"/>
          </w:tcPr>
          <w:p w14:paraId="19442FA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7E5D83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7A3893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112,85</w:t>
            </w:r>
          </w:p>
        </w:tc>
        <w:tc>
          <w:tcPr>
            <w:tcW w:w="1134" w:type="dxa"/>
          </w:tcPr>
          <w:p w14:paraId="57D3223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1/1971</w:t>
            </w:r>
          </w:p>
        </w:tc>
        <w:tc>
          <w:tcPr>
            <w:tcW w:w="5103" w:type="dxa"/>
          </w:tcPr>
          <w:p w14:paraId="59D5B80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opotrebovaný, police poškodené</w:t>
            </w:r>
          </w:p>
        </w:tc>
      </w:tr>
      <w:tr w:rsidR="004348A2" w:rsidRPr="00471DC1" w14:paraId="1413CEF6" w14:textId="77777777" w:rsidTr="00090337">
        <w:tc>
          <w:tcPr>
            <w:tcW w:w="988" w:type="dxa"/>
          </w:tcPr>
          <w:p w14:paraId="44ECECB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5782</w:t>
            </w:r>
          </w:p>
        </w:tc>
        <w:tc>
          <w:tcPr>
            <w:tcW w:w="3543" w:type="dxa"/>
          </w:tcPr>
          <w:p w14:paraId="5041979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regál drevený</w:t>
            </w:r>
          </w:p>
        </w:tc>
        <w:tc>
          <w:tcPr>
            <w:tcW w:w="1276" w:type="dxa"/>
          </w:tcPr>
          <w:p w14:paraId="7F628D9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02DFE4F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25F368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131,21</w:t>
            </w:r>
          </w:p>
        </w:tc>
        <w:tc>
          <w:tcPr>
            <w:tcW w:w="1134" w:type="dxa"/>
          </w:tcPr>
          <w:p w14:paraId="79BC141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1/1971</w:t>
            </w:r>
          </w:p>
        </w:tc>
        <w:tc>
          <w:tcPr>
            <w:tcW w:w="5103" w:type="dxa"/>
          </w:tcPr>
          <w:p w14:paraId="3F5AA90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opotrebovaný, police poškodené</w:t>
            </w:r>
          </w:p>
        </w:tc>
      </w:tr>
      <w:tr w:rsidR="004348A2" w:rsidRPr="00471DC1" w14:paraId="0612220C" w14:textId="77777777" w:rsidTr="00090337">
        <w:tc>
          <w:tcPr>
            <w:tcW w:w="988" w:type="dxa"/>
          </w:tcPr>
          <w:p w14:paraId="56F75D2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10969</w:t>
            </w:r>
          </w:p>
        </w:tc>
        <w:tc>
          <w:tcPr>
            <w:tcW w:w="3543" w:type="dxa"/>
          </w:tcPr>
          <w:p w14:paraId="6ABE6ED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ventilátor stojanový</w:t>
            </w:r>
          </w:p>
        </w:tc>
        <w:tc>
          <w:tcPr>
            <w:tcW w:w="1276" w:type="dxa"/>
          </w:tcPr>
          <w:p w14:paraId="26AE689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0BEE93A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AA3A67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59,41</w:t>
            </w:r>
          </w:p>
        </w:tc>
        <w:tc>
          <w:tcPr>
            <w:tcW w:w="1134" w:type="dxa"/>
          </w:tcPr>
          <w:p w14:paraId="5335140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6/2004</w:t>
            </w:r>
          </w:p>
        </w:tc>
        <w:tc>
          <w:tcPr>
            <w:tcW w:w="5103" w:type="dxa"/>
          </w:tcPr>
          <w:p w14:paraId="364EBF6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pokazený</w:t>
            </w:r>
          </w:p>
        </w:tc>
      </w:tr>
      <w:tr w:rsidR="004348A2" w:rsidRPr="00471DC1" w14:paraId="6632D250" w14:textId="77777777" w:rsidTr="00090337">
        <w:tc>
          <w:tcPr>
            <w:tcW w:w="988" w:type="dxa"/>
          </w:tcPr>
          <w:p w14:paraId="00B0E65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20087</w:t>
            </w:r>
          </w:p>
        </w:tc>
        <w:tc>
          <w:tcPr>
            <w:tcW w:w="3543" w:type="dxa"/>
          </w:tcPr>
          <w:p w14:paraId="1D81C2D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koberec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Sidney</w:t>
            </w:r>
            <w:proofErr w:type="spellEnd"/>
          </w:p>
        </w:tc>
        <w:tc>
          <w:tcPr>
            <w:tcW w:w="1276" w:type="dxa"/>
          </w:tcPr>
          <w:p w14:paraId="161BA7A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DFB0A2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2C0FB2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181,23</w:t>
            </w:r>
          </w:p>
        </w:tc>
        <w:tc>
          <w:tcPr>
            <w:tcW w:w="1134" w:type="dxa"/>
          </w:tcPr>
          <w:p w14:paraId="2070EBA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11/2003</w:t>
            </w:r>
          </w:p>
        </w:tc>
        <w:tc>
          <w:tcPr>
            <w:tcW w:w="5103" w:type="dxa"/>
          </w:tcPr>
          <w:p w14:paraId="270E2F2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471DC1">
              <w:rPr>
                <w:rFonts w:ascii="Arial" w:hAnsi="Arial" w:cs="Arial"/>
                <w:szCs w:val="24"/>
              </w:rPr>
              <w:t>prešľapaný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>, potrhaný</w:t>
            </w:r>
          </w:p>
        </w:tc>
      </w:tr>
      <w:tr w:rsidR="004348A2" w:rsidRPr="00471DC1" w14:paraId="5F25DF83" w14:textId="77777777" w:rsidTr="00090337">
        <w:tc>
          <w:tcPr>
            <w:tcW w:w="988" w:type="dxa"/>
          </w:tcPr>
          <w:p w14:paraId="46BB324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20119</w:t>
            </w:r>
          </w:p>
        </w:tc>
        <w:tc>
          <w:tcPr>
            <w:tcW w:w="3543" w:type="dxa"/>
          </w:tcPr>
          <w:p w14:paraId="1684F19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počítač Pentium 4</w:t>
            </w:r>
          </w:p>
        </w:tc>
        <w:tc>
          <w:tcPr>
            <w:tcW w:w="1276" w:type="dxa"/>
          </w:tcPr>
          <w:p w14:paraId="0534E3E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917072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37A49E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646,23</w:t>
            </w:r>
          </w:p>
        </w:tc>
        <w:tc>
          <w:tcPr>
            <w:tcW w:w="1134" w:type="dxa"/>
          </w:tcPr>
          <w:p w14:paraId="6571B12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9/2007</w:t>
            </w:r>
          </w:p>
        </w:tc>
        <w:tc>
          <w:tcPr>
            <w:tcW w:w="5103" w:type="dxa"/>
          </w:tcPr>
          <w:p w14:paraId="55A612A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zastaralý</w:t>
            </w:r>
          </w:p>
        </w:tc>
      </w:tr>
      <w:tr w:rsidR="004348A2" w:rsidRPr="00471DC1" w14:paraId="596796F8" w14:textId="77777777" w:rsidTr="00090337">
        <w:tc>
          <w:tcPr>
            <w:tcW w:w="988" w:type="dxa"/>
          </w:tcPr>
          <w:p w14:paraId="4AFC9EC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66140</w:t>
            </w:r>
          </w:p>
        </w:tc>
        <w:tc>
          <w:tcPr>
            <w:tcW w:w="3543" w:type="dxa"/>
          </w:tcPr>
          <w:p w14:paraId="5864DBC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stolička čalúnená</w:t>
            </w:r>
          </w:p>
        </w:tc>
        <w:tc>
          <w:tcPr>
            <w:tcW w:w="1276" w:type="dxa"/>
          </w:tcPr>
          <w:p w14:paraId="304FB80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D52FB5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38137E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12,44</w:t>
            </w:r>
          </w:p>
        </w:tc>
        <w:tc>
          <w:tcPr>
            <w:tcW w:w="1134" w:type="dxa"/>
          </w:tcPr>
          <w:p w14:paraId="3F4AB08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1/1989</w:t>
            </w:r>
          </w:p>
        </w:tc>
        <w:tc>
          <w:tcPr>
            <w:tcW w:w="5103" w:type="dxa"/>
          </w:tcPr>
          <w:p w14:paraId="2F61E3A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pokazená</w:t>
            </w:r>
          </w:p>
        </w:tc>
      </w:tr>
      <w:tr w:rsidR="004348A2" w:rsidRPr="00471DC1" w14:paraId="18F6868C" w14:textId="77777777" w:rsidTr="00090337">
        <w:tc>
          <w:tcPr>
            <w:tcW w:w="988" w:type="dxa"/>
          </w:tcPr>
          <w:p w14:paraId="76179A5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66141</w:t>
            </w:r>
          </w:p>
        </w:tc>
        <w:tc>
          <w:tcPr>
            <w:tcW w:w="3543" w:type="dxa"/>
          </w:tcPr>
          <w:p w14:paraId="0289955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stolička čalúnená</w:t>
            </w:r>
          </w:p>
        </w:tc>
        <w:tc>
          <w:tcPr>
            <w:tcW w:w="1276" w:type="dxa"/>
          </w:tcPr>
          <w:p w14:paraId="7332DCE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01509F6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CFEE53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12,44</w:t>
            </w:r>
          </w:p>
        </w:tc>
        <w:tc>
          <w:tcPr>
            <w:tcW w:w="1134" w:type="dxa"/>
          </w:tcPr>
          <w:p w14:paraId="29AB4EF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1/1989</w:t>
            </w:r>
          </w:p>
        </w:tc>
        <w:tc>
          <w:tcPr>
            <w:tcW w:w="5103" w:type="dxa"/>
          </w:tcPr>
          <w:p w14:paraId="2C000CC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pokazená</w:t>
            </w:r>
          </w:p>
        </w:tc>
      </w:tr>
      <w:tr w:rsidR="004348A2" w:rsidRPr="00471DC1" w14:paraId="4647F502" w14:textId="77777777" w:rsidTr="00090337">
        <w:tc>
          <w:tcPr>
            <w:tcW w:w="988" w:type="dxa"/>
          </w:tcPr>
          <w:p w14:paraId="449461B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1627</w:t>
            </w:r>
          </w:p>
        </w:tc>
        <w:tc>
          <w:tcPr>
            <w:tcW w:w="3543" w:type="dxa"/>
          </w:tcPr>
          <w:p w14:paraId="0B74A7A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office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2016 – kanc. balík</w:t>
            </w:r>
          </w:p>
        </w:tc>
        <w:tc>
          <w:tcPr>
            <w:tcW w:w="1276" w:type="dxa"/>
          </w:tcPr>
          <w:p w14:paraId="15511D8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3E72FD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7233CD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154,53</w:t>
            </w:r>
          </w:p>
        </w:tc>
        <w:tc>
          <w:tcPr>
            <w:tcW w:w="1134" w:type="dxa"/>
          </w:tcPr>
          <w:p w14:paraId="5DE2205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10/2018</w:t>
            </w:r>
          </w:p>
        </w:tc>
        <w:tc>
          <w:tcPr>
            <w:tcW w:w="5103" w:type="dxa"/>
          </w:tcPr>
          <w:p w14:paraId="46FF2C0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11E6E852" w14:textId="77777777" w:rsidTr="00090337">
        <w:tc>
          <w:tcPr>
            <w:tcW w:w="988" w:type="dxa"/>
          </w:tcPr>
          <w:p w14:paraId="518F34F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66142</w:t>
            </w:r>
          </w:p>
        </w:tc>
        <w:tc>
          <w:tcPr>
            <w:tcW w:w="3543" w:type="dxa"/>
          </w:tcPr>
          <w:p w14:paraId="7DF0403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stolička čalúnená</w:t>
            </w:r>
          </w:p>
        </w:tc>
        <w:tc>
          <w:tcPr>
            <w:tcW w:w="1276" w:type="dxa"/>
          </w:tcPr>
          <w:p w14:paraId="04DBB52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BC15DB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4358A2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12,44</w:t>
            </w:r>
          </w:p>
        </w:tc>
        <w:tc>
          <w:tcPr>
            <w:tcW w:w="1134" w:type="dxa"/>
          </w:tcPr>
          <w:p w14:paraId="5500DAA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1/1989</w:t>
            </w:r>
          </w:p>
        </w:tc>
        <w:tc>
          <w:tcPr>
            <w:tcW w:w="5103" w:type="dxa"/>
          </w:tcPr>
          <w:p w14:paraId="1CD0D0C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pokazená</w:t>
            </w:r>
          </w:p>
        </w:tc>
      </w:tr>
      <w:tr w:rsidR="004348A2" w:rsidRPr="00471DC1" w14:paraId="2A4C1138" w14:textId="77777777" w:rsidTr="00090337">
        <w:tc>
          <w:tcPr>
            <w:tcW w:w="988" w:type="dxa"/>
          </w:tcPr>
          <w:p w14:paraId="626B4CD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10944</w:t>
            </w:r>
          </w:p>
        </w:tc>
        <w:tc>
          <w:tcPr>
            <w:tcW w:w="3543" w:type="dxa"/>
          </w:tcPr>
          <w:p w14:paraId="496F665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koberec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Sidney</w:t>
            </w:r>
            <w:proofErr w:type="spellEnd"/>
          </w:p>
        </w:tc>
        <w:tc>
          <w:tcPr>
            <w:tcW w:w="1276" w:type="dxa"/>
          </w:tcPr>
          <w:p w14:paraId="51B4EA3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48A5A6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ABB2F7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101,90</w:t>
            </w:r>
          </w:p>
        </w:tc>
        <w:tc>
          <w:tcPr>
            <w:tcW w:w="1134" w:type="dxa"/>
          </w:tcPr>
          <w:p w14:paraId="2A196A8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11/2003</w:t>
            </w:r>
          </w:p>
        </w:tc>
        <w:tc>
          <w:tcPr>
            <w:tcW w:w="5103" w:type="dxa"/>
          </w:tcPr>
          <w:p w14:paraId="2C17DB7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71DC1">
              <w:rPr>
                <w:rFonts w:ascii="Arial" w:hAnsi="Arial" w:cs="Arial"/>
                <w:szCs w:val="24"/>
              </w:rPr>
              <w:t>prešľapaný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>, potrhaný</w:t>
            </w:r>
          </w:p>
        </w:tc>
      </w:tr>
      <w:tr w:rsidR="004348A2" w:rsidRPr="00471DC1" w14:paraId="749A6FE5" w14:textId="77777777" w:rsidTr="00090337">
        <w:tc>
          <w:tcPr>
            <w:tcW w:w="988" w:type="dxa"/>
          </w:tcPr>
          <w:p w14:paraId="433D5DC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20162</w:t>
            </w:r>
          </w:p>
        </w:tc>
        <w:tc>
          <w:tcPr>
            <w:tcW w:w="3543" w:type="dxa"/>
          </w:tcPr>
          <w:p w14:paraId="244332E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tlačiareň OKI MB 441</w:t>
            </w:r>
          </w:p>
        </w:tc>
        <w:tc>
          <w:tcPr>
            <w:tcW w:w="1276" w:type="dxa"/>
          </w:tcPr>
          <w:p w14:paraId="41045D5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F7DF73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E82220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208,00</w:t>
            </w:r>
          </w:p>
        </w:tc>
        <w:tc>
          <w:tcPr>
            <w:tcW w:w="1134" w:type="dxa"/>
          </w:tcPr>
          <w:p w14:paraId="615FEB4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12/2013</w:t>
            </w:r>
          </w:p>
        </w:tc>
        <w:tc>
          <w:tcPr>
            <w:tcW w:w="5103" w:type="dxa"/>
          </w:tcPr>
          <w:p w14:paraId="37D1544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pokazený</w:t>
            </w:r>
          </w:p>
        </w:tc>
      </w:tr>
      <w:tr w:rsidR="004348A2" w:rsidRPr="00471DC1" w14:paraId="7A0D2277" w14:textId="77777777" w:rsidTr="00090337">
        <w:tc>
          <w:tcPr>
            <w:tcW w:w="988" w:type="dxa"/>
          </w:tcPr>
          <w:p w14:paraId="63C3910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3127</w:t>
            </w:r>
          </w:p>
        </w:tc>
        <w:tc>
          <w:tcPr>
            <w:tcW w:w="3543" w:type="dxa"/>
          </w:tcPr>
          <w:p w14:paraId="60A0E9C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kopírka CANON IR 2200</w:t>
            </w:r>
          </w:p>
        </w:tc>
        <w:tc>
          <w:tcPr>
            <w:tcW w:w="1276" w:type="dxa"/>
          </w:tcPr>
          <w:p w14:paraId="1836594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80AEF2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6856B2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7016,13</w:t>
            </w:r>
          </w:p>
        </w:tc>
        <w:tc>
          <w:tcPr>
            <w:tcW w:w="1134" w:type="dxa"/>
          </w:tcPr>
          <w:p w14:paraId="576CBC2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7/2004</w:t>
            </w:r>
          </w:p>
        </w:tc>
        <w:tc>
          <w:tcPr>
            <w:tcW w:w="5103" w:type="dxa"/>
          </w:tcPr>
          <w:p w14:paraId="017B80E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pokazená</w:t>
            </w:r>
          </w:p>
        </w:tc>
      </w:tr>
    </w:tbl>
    <w:p w14:paraId="64F0156F" w14:textId="77777777" w:rsidR="004348A2" w:rsidRPr="00471DC1" w:rsidRDefault="004348A2" w:rsidP="004348A2">
      <w:pPr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tbl>
      <w:tblPr>
        <w:tblStyle w:val="Mriekatabuky"/>
        <w:tblW w:w="14170" w:type="dxa"/>
        <w:tblLook w:val="04A0" w:firstRow="1" w:lastRow="0" w:firstColumn="1" w:lastColumn="0" w:noHBand="0" w:noVBand="1"/>
      </w:tblPr>
      <w:tblGrid>
        <w:gridCol w:w="988"/>
        <w:gridCol w:w="3540"/>
        <w:gridCol w:w="1284"/>
        <w:gridCol w:w="851"/>
        <w:gridCol w:w="1275"/>
        <w:gridCol w:w="1134"/>
        <w:gridCol w:w="5098"/>
      </w:tblGrid>
      <w:tr w:rsidR="004348A2" w:rsidRPr="00471DC1" w14:paraId="210F3E6B" w14:textId="77777777" w:rsidTr="00090337">
        <w:tc>
          <w:tcPr>
            <w:tcW w:w="988" w:type="dxa"/>
          </w:tcPr>
          <w:p w14:paraId="69731F6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Ev. číslo</w:t>
            </w:r>
          </w:p>
        </w:tc>
        <w:tc>
          <w:tcPr>
            <w:tcW w:w="3543" w:type="dxa"/>
          </w:tcPr>
          <w:p w14:paraId="0088E20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i/>
                <w:iCs/>
                <w:szCs w:val="24"/>
              </w:rPr>
              <w:t xml:space="preserve">              </w:t>
            </w:r>
            <w:r w:rsidRPr="00471DC1">
              <w:rPr>
                <w:rFonts w:ascii="Arial" w:hAnsi="Arial" w:cs="Arial"/>
                <w:szCs w:val="24"/>
              </w:rPr>
              <w:t>Názov</w:t>
            </w:r>
          </w:p>
        </w:tc>
        <w:tc>
          <w:tcPr>
            <w:tcW w:w="1276" w:type="dxa"/>
          </w:tcPr>
          <w:p w14:paraId="1E54DD9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Stredisko</w:t>
            </w:r>
          </w:p>
        </w:tc>
        <w:tc>
          <w:tcPr>
            <w:tcW w:w="851" w:type="dxa"/>
          </w:tcPr>
          <w:p w14:paraId="38C5038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Počet </w:t>
            </w:r>
          </w:p>
        </w:tc>
        <w:tc>
          <w:tcPr>
            <w:tcW w:w="1275" w:type="dxa"/>
          </w:tcPr>
          <w:p w14:paraId="79244C8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Nadobúd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.     </w:t>
            </w:r>
          </w:p>
          <w:p w14:paraId="0099E04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  cena</w:t>
            </w:r>
          </w:p>
        </w:tc>
        <w:tc>
          <w:tcPr>
            <w:tcW w:w="1134" w:type="dxa"/>
          </w:tcPr>
          <w:p w14:paraId="2A3D742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Dátum    </w:t>
            </w:r>
          </w:p>
          <w:p w14:paraId="129D179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   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zarad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103" w:type="dxa"/>
          </w:tcPr>
          <w:p w14:paraId="2F9FD08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Dôvod – posúdenie o trvalej nepotrebnosti majetku</w:t>
            </w:r>
          </w:p>
        </w:tc>
      </w:tr>
      <w:tr w:rsidR="004348A2" w:rsidRPr="00471DC1" w14:paraId="54245C71" w14:textId="77777777" w:rsidTr="00090337">
        <w:tc>
          <w:tcPr>
            <w:tcW w:w="988" w:type="dxa"/>
          </w:tcPr>
          <w:p w14:paraId="60DA64A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10957</w:t>
            </w:r>
          </w:p>
        </w:tc>
        <w:tc>
          <w:tcPr>
            <w:tcW w:w="3543" w:type="dxa"/>
          </w:tcPr>
          <w:p w14:paraId="355336D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stolík konferenčný</w:t>
            </w:r>
          </w:p>
        </w:tc>
        <w:tc>
          <w:tcPr>
            <w:tcW w:w="1276" w:type="dxa"/>
          </w:tcPr>
          <w:p w14:paraId="546B96B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E80F42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423F6B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33,12</w:t>
            </w:r>
          </w:p>
        </w:tc>
        <w:tc>
          <w:tcPr>
            <w:tcW w:w="1134" w:type="dxa"/>
          </w:tcPr>
          <w:p w14:paraId="22BD26F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12/2003</w:t>
            </w:r>
          </w:p>
        </w:tc>
        <w:tc>
          <w:tcPr>
            <w:tcW w:w="5103" w:type="dxa"/>
          </w:tcPr>
          <w:p w14:paraId="4D8DCDF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poškodený</w:t>
            </w:r>
          </w:p>
        </w:tc>
      </w:tr>
      <w:tr w:rsidR="004348A2" w:rsidRPr="00471DC1" w14:paraId="12F78507" w14:textId="77777777" w:rsidTr="00090337">
        <w:tc>
          <w:tcPr>
            <w:tcW w:w="988" w:type="dxa"/>
          </w:tcPr>
          <w:p w14:paraId="11FB4CB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57706</w:t>
            </w:r>
          </w:p>
        </w:tc>
        <w:tc>
          <w:tcPr>
            <w:tcW w:w="3543" w:type="dxa"/>
          </w:tcPr>
          <w:p w14:paraId="70BAF75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stolička čalúnená</w:t>
            </w:r>
          </w:p>
        </w:tc>
        <w:tc>
          <w:tcPr>
            <w:tcW w:w="1276" w:type="dxa"/>
          </w:tcPr>
          <w:p w14:paraId="4FB0F11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21F049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B00A00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19,58</w:t>
            </w:r>
          </w:p>
        </w:tc>
        <w:tc>
          <w:tcPr>
            <w:tcW w:w="1134" w:type="dxa"/>
          </w:tcPr>
          <w:p w14:paraId="3208E23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1/1977</w:t>
            </w:r>
          </w:p>
        </w:tc>
        <w:tc>
          <w:tcPr>
            <w:tcW w:w="5103" w:type="dxa"/>
          </w:tcPr>
          <w:p w14:paraId="19DB73D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1EAB070E" w14:textId="77777777" w:rsidTr="00090337">
        <w:tc>
          <w:tcPr>
            <w:tcW w:w="988" w:type="dxa"/>
          </w:tcPr>
          <w:p w14:paraId="3CB71E6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58864</w:t>
            </w:r>
          </w:p>
        </w:tc>
        <w:tc>
          <w:tcPr>
            <w:tcW w:w="3543" w:type="dxa"/>
          </w:tcPr>
          <w:p w14:paraId="5817475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kreslo čalúnené </w:t>
            </w:r>
          </w:p>
        </w:tc>
        <w:tc>
          <w:tcPr>
            <w:tcW w:w="1276" w:type="dxa"/>
          </w:tcPr>
          <w:p w14:paraId="1018A53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C878CF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1738CDD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25,22</w:t>
            </w:r>
          </w:p>
        </w:tc>
        <w:tc>
          <w:tcPr>
            <w:tcW w:w="1134" w:type="dxa"/>
          </w:tcPr>
          <w:p w14:paraId="793D2AE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1/1981</w:t>
            </w:r>
          </w:p>
        </w:tc>
        <w:tc>
          <w:tcPr>
            <w:tcW w:w="5103" w:type="dxa"/>
          </w:tcPr>
          <w:p w14:paraId="3AA31D6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výplň rozsypaná</w:t>
            </w:r>
          </w:p>
        </w:tc>
      </w:tr>
      <w:tr w:rsidR="004348A2" w:rsidRPr="00471DC1" w14:paraId="30514439" w14:textId="77777777" w:rsidTr="00090337">
        <w:tc>
          <w:tcPr>
            <w:tcW w:w="988" w:type="dxa"/>
          </w:tcPr>
          <w:p w14:paraId="223A5E6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58865</w:t>
            </w:r>
          </w:p>
        </w:tc>
        <w:tc>
          <w:tcPr>
            <w:tcW w:w="3543" w:type="dxa"/>
          </w:tcPr>
          <w:p w14:paraId="3443953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kreslo čalúnené </w:t>
            </w:r>
          </w:p>
        </w:tc>
        <w:tc>
          <w:tcPr>
            <w:tcW w:w="1276" w:type="dxa"/>
          </w:tcPr>
          <w:p w14:paraId="1FC040F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D89F3D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05D49D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25,22</w:t>
            </w:r>
          </w:p>
        </w:tc>
        <w:tc>
          <w:tcPr>
            <w:tcW w:w="1134" w:type="dxa"/>
          </w:tcPr>
          <w:p w14:paraId="35E68DC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1/1981</w:t>
            </w:r>
          </w:p>
        </w:tc>
        <w:tc>
          <w:tcPr>
            <w:tcW w:w="5103" w:type="dxa"/>
          </w:tcPr>
          <w:p w14:paraId="68DAE35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výplň rozsypaná</w:t>
            </w:r>
          </w:p>
        </w:tc>
      </w:tr>
      <w:tr w:rsidR="004348A2" w:rsidRPr="00471DC1" w14:paraId="48B67F58" w14:textId="77777777" w:rsidTr="00090337">
        <w:tc>
          <w:tcPr>
            <w:tcW w:w="988" w:type="dxa"/>
          </w:tcPr>
          <w:p w14:paraId="38B3059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58879</w:t>
            </w:r>
          </w:p>
        </w:tc>
        <w:tc>
          <w:tcPr>
            <w:tcW w:w="3543" w:type="dxa"/>
          </w:tcPr>
          <w:p w14:paraId="46EA454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skriňa šatník</w:t>
            </w:r>
          </w:p>
        </w:tc>
        <w:tc>
          <w:tcPr>
            <w:tcW w:w="1276" w:type="dxa"/>
          </w:tcPr>
          <w:p w14:paraId="246F887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5D2D30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3F6D4A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64,39</w:t>
            </w:r>
          </w:p>
        </w:tc>
        <w:tc>
          <w:tcPr>
            <w:tcW w:w="1134" w:type="dxa"/>
          </w:tcPr>
          <w:p w14:paraId="0F485F4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1/1981</w:t>
            </w:r>
          </w:p>
        </w:tc>
        <w:tc>
          <w:tcPr>
            <w:tcW w:w="5103" w:type="dxa"/>
          </w:tcPr>
          <w:p w14:paraId="667C46D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zatečená, pokrútená</w:t>
            </w:r>
          </w:p>
        </w:tc>
      </w:tr>
      <w:tr w:rsidR="004348A2" w:rsidRPr="00471DC1" w14:paraId="2B003D3D" w14:textId="77777777" w:rsidTr="00090337">
        <w:tc>
          <w:tcPr>
            <w:tcW w:w="988" w:type="dxa"/>
          </w:tcPr>
          <w:p w14:paraId="1C40399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63343</w:t>
            </w:r>
          </w:p>
        </w:tc>
        <w:tc>
          <w:tcPr>
            <w:tcW w:w="3543" w:type="dxa"/>
          </w:tcPr>
          <w:p w14:paraId="66EF5CC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koberec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Remix</w:t>
            </w:r>
            <w:proofErr w:type="spellEnd"/>
          </w:p>
        </w:tc>
        <w:tc>
          <w:tcPr>
            <w:tcW w:w="1276" w:type="dxa"/>
          </w:tcPr>
          <w:p w14:paraId="07C649B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D06665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99008C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46,60</w:t>
            </w:r>
          </w:p>
        </w:tc>
        <w:tc>
          <w:tcPr>
            <w:tcW w:w="1134" w:type="dxa"/>
          </w:tcPr>
          <w:p w14:paraId="05AE25A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1/1987</w:t>
            </w:r>
          </w:p>
        </w:tc>
        <w:tc>
          <w:tcPr>
            <w:tcW w:w="5103" w:type="dxa"/>
          </w:tcPr>
          <w:p w14:paraId="04E6F2E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napadnutý drobnými hlodavcami</w:t>
            </w:r>
          </w:p>
        </w:tc>
      </w:tr>
      <w:tr w:rsidR="004348A2" w:rsidRPr="00471DC1" w14:paraId="72B3587D" w14:textId="77777777" w:rsidTr="00090337">
        <w:tc>
          <w:tcPr>
            <w:tcW w:w="988" w:type="dxa"/>
          </w:tcPr>
          <w:p w14:paraId="433A1A0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10963</w:t>
            </w:r>
          </w:p>
        </w:tc>
        <w:tc>
          <w:tcPr>
            <w:tcW w:w="3543" w:type="dxa"/>
          </w:tcPr>
          <w:p w14:paraId="2705B30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 xml:space="preserve">stolička otočná </w:t>
            </w:r>
            <w:proofErr w:type="spellStart"/>
            <w:r w:rsidRPr="00471DC1">
              <w:rPr>
                <w:rFonts w:ascii="Arial" w:hAnsi="Arial" w:cs="Arial"/>
                <w:bCs/>
                <w:szCs w:val="24"/>
              </w:rPr>
              <w:t>Allak</w:t>
            </w:r>
            <w:proofErr w:type="spellEnd"/>
          </w:p>
        </w:tc>
        <w:tc>
          <w:tcPr>
            <w:tcW w:w="1276" w:type="dxa"/>
          </w:tcPr>
          <w:p w14:paraId="20B29CC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F35CB8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DCD9AD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122,48</w:t>
            </w:r>
          </w:p>
        </w:tc>
        <w:tc>
          <w:tcPr>
            <w:tcW w:w="1134" w:type="dxa"/>
          </w:tcPr>
          <w:p w14:paraId="63BAD95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3/2004</w:t>
            </w:r>
          </w:p>
        </w:tc>
        <w:tc>
          <w:tcPr>
            <w:tcW w:w="5103" w:type="dxa"/>
          </w:tcPr>
          <w:p w14:paraId="1230BC4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poškodené súkolie</w:t>
            </w:r>
          </w:p>
        </w:tc>
      </w:tr>
      <w:tr w:rsidR="004348A2" w:rsidRPr="00471DC1" w14:paraId="469BD096" w14:textId="77777777" w:rsidTr="00090337">
        <w:tc>
          <w:tcPr>
            <w:tcW w:w="988" w:type="dxa"/>
          </w:tcPr>
          <w:p w14:paraId="6556A0C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20173</w:t>
            </w:r>
          </w:p>
        </w:tc>
        <w:tc>
          <w:tcPr>
            <w:tcW w:w="3543" w:type="dxa"/>
          </w:tcPr>
          <w:p w14:paraId="4763E02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tlačiareň HP pro 200 m 201</w:t>
            </w:r>
          </w:p>
        </w:tc>
        <w:tc>
          <w:tcPr>
            <w:tcW w:w="1276" w:type="dxa"/>
          </w:tcPr>
          <w:p w14:paraId="5D9BA99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37C5C2C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38CDF34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198,59</w:t>
            </w:r>
          </w:p>
        </w:tc>
        <w:tc>
          <w:tcPr>
            <w:tcW w:w="1134" w:type="dxa"/>
          </w:tcPr>
          <w:p w14:paraId="4FF9EFD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10/2015</w:t>
            </w:r>
          </w:p>
        </w:tc>
        <w:tc>
          <w:tcPr>
            <w:tcW w:w="5103" w:type="dxa"/>
          </w:tcPr>
          <w:p w14:paraId="4272BBC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poškodená základná doska a tlačový valec</w:t>
            </w:r>
          </w:p>
        </w:tc>
      </w:tr>
      <w:tr w:rsidR="004348A2" w:rsidRPr="00471DC1" w14:paraId="5FB04DD7" w14:textId="77777777" w:rsidTr="00090337">
        <w:tc>
          <w:tcPr>
            <w:tcW w:w="988" w:type="dxa"/>
          </w:tcPr>
          <w:p w14:paraId="629DE2E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57273</w:t>
            </w:r>
          </w:p>
        </w:tc>
        <w:tc>
          <w:tcPr>
            <w:tcW w:w="3543" w:type="dxa"/>
          </w:tcPr>
          <w:p w14:paraId="5E16C50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stolík konferenčný</w:t>
            </w:r>
          </w:p>
        </w:tc>
        <w:tc>
          <w:tcPr>
            <w:tcW w:w="1276" w:type="dxa"/>
          </w:tcPr>
          <w:p w14:paraId="2A90B8B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0D0A256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949EF1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9,95</w:t>
            </w:r>
          </w:p>
        </w:tc>
        <w:tc>
          <w:tcPr>
            <w:tcW w:w="1134" w:type="dxa"/>
          </w:tcPr>
          <w:p w14:paraId="0465CC7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1/1976</w:t>
            </w:r>
          </w:p>
        </w:tc>
        <w:tc>
          <w:tcPr>
            <w:tcW w:w="5103" w:type="dxa"/>
          </w:tcPr>
          <w:p w14:paraId="5062219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zlomená noha</w:t>
            </w:r>
          </w:p>
        </w:tc>
      </w:tr>
      <w:tr w:rsidR="004348A2" w:rsidRPr="00471DC1" w14:paraId="5062B590" w14:textId="77777777" w:rsidTr="00090337">
        <w:tc>
          <w:tcPr>
            <w:tcW w:w="988" w:type="dxa"/>
          </w:tcPr>
          <w:p w14:paraId="09A707B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61908</w:t>
            </w:r>
          </w:p>
        </w:tc>
        <w:tc>
          <w:tcPr>
            <w:tcW w:w="3543" w:type="dxa"/>
          </w:tcPr>
          <w:p w14:paraId="67E01D2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koberec</w:t>
            </w:r>
          </w:p>
        </w:tc>
        <w:tc>
          <w:tcPr>
            <w:tcW w:w="1276" w:type="dxa"/>
          </w:tcPr>
          <w:p w14:paraId="1BCB059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6A2099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1576F6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50,22</w:t>
            </w:r>
          </w:p>
        </w:tc>
        <w:tc>
          <w:tcPr>
            <w:tcW w:w="1134" w:type="dxa"/>
          </w:tcPr>
          <w:p w14:paraId="3259921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1/1985</w:t>
            </w:r>
          </w:p>
        </w:tc>
        <w:tc>
          <w:tcPr>
            <w:tcW w:w="5103" w:type="dxa"/>
          </w:tcPr>
          <w:p w14:paraId="3145733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471DC1">
              <w:rPr>
                <w:rFonts w:ascii="Arial" w:hAnsi="Arial" w:cs="Arial"/>
                <w:bCs/>
                <w:szCs w:val="24"/>
              </w:rPr>
              <w:t>zošľapaný</w:t>
            </w:r>
            <w:proofErr w:type="spellEnd"/>
            <w:r w:rsidRPr="00471DC1">
              <w:rPr>
                <w:rFonts w:ascii="Arial" w:hAnsi="Arial" w:cs="Arial"/>
                <w:bCs/>
                <w:szCs w:val="24"/>
              </w:rPr>
              <w:t>, potrhaný po celom povrchu</w:t>
            </w:r>
          </w:p>
        </w:tc>
      </w:tr>
      <w:tr w:rsidR="004348A2" w:rsidRPr="00471DC1" w14:paraId="7D0601FA" w14:textId="77777777" w:rsidTr="00090337">
        <w:tc>
          <w:tcPr>
            <w:tcW w:w="988" w:type="dxa"/>
          </w:tcPr>
          <w:p w14:paraId="75DC3D4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lastRenderedPageBreak/>
              <w:t>66145</w:t>
            </w:r>
          </w:p>
        </w:tc>
        <w:tc>
          <w:tcPr>
            <w:tcW w:w="3543" w:type="dxa"/>
          </w:tcPr>
          <w:p w14:paraId="1D29046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vešiaková stena</w:t>
            </w:r>
          </w:p>
        </w:tc>
        <w:tc>
          <w:tcPr>
            <w:tcW w:w="1276" w:type="dxa"/>
          </w:tcPr>
          <w:p w14:paraId="499A8AE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48CFB58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6374E92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19,58</w:t>
            </w:r>
          </w:p>
        </w:tc>
        <w:tc>
          <w:tcPr>
            <w:tcW w:w="1134" w:type="dxa"/>
          </w:tcPr>
          <w:p w14:paraId="1721F5A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1/1989</w:t>
            </w:r>
          </w:p>
        </w:tc>
        <w:tc>
          <w:tcPr>
            <w:tcW w:w="5103" w:type="dxa"/>
          </w:tcPr>
          <w:p w14:paraId="0CD9079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poškodená</w:t>
            </w:r>
          </w:p>
        </w:tc>
      </w:tr>
      <w:tr w:rsidR="004348A2" w:rsidRPr="00471DC1" w14:paraId="3CCAAAD0" w14:textId="77777777" w:rsidTr="00090337">
        <w:tc>
          <w:tcPr>
            <w:tcW w:w="988" w:type="dxa"/>
          </w:tcPr>
          <w:p w14:paraId="6A86BBE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67551</w:t>
            </w:r>
          </w:p>
        </w:tc>
        <w:tc>
          <w:tcPr>
            <w:tcW w:w="3543" w:type="dxa"/>
          </w:tcPr>
          <w:p w14:paraId="4DE3259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skrinka kombinovaná</w:t>
            </w:r>
          </w:p>
        </w:tc>
        <w:tc>
          <w:tcPr>
            <w:tcW w:w="1276" w:type="dxa"/>
          </w:tcPr>
          <w:p w14:paraId="1E2522A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1AF985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18733CF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57,75</w:t>
            </w:r>
          </w:p>
        </w:tc>
        <w:tc>
          <w:tcPr>
            <w:tcW w:w="1134" w:type="dxa"/>
          </w:tcPr>
          <w:p w14:paraId="17F7560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1/1990</w:t>
            </w:r>
          </w:p>
        </w:tc>
        <w:tc>
          <w:tcPr>
            <w:tcW w:w="5103" w:type="dxa"/>
          </w:tcPr>
          <w:p w14:paraId="06AD2E0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zatečená, pokrútená</w:t>
            </w:r>
          </w:p>
        </w:tc>
      </w:tr>
      <w:tr w:rsidR="004348A2" w:rsidRPr="00471DC1" w14:paraId="602EC9DB" w14:textId="77777777" w:rsidTr="00090337">
        <w:tc>
          <w:tcPr>
            <w:tcW w:w="988" w:type="dxa"/>
          </w:tcPr>
          <w:p w14:paraId="4607CE3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67552</w:t>
            </w:r>
          </w:p>
        </w:tc>
        <w:tc>
          <w:tcPr>
            <w:tcW w:w="3543" w:type="dxa"/>
          </w:tcPr>
          <w:p w14:paraId="347F205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skrinka štvordverová</w:t>
            </w:r>
          </w:p>
        </w:tc>
        <w:tc>
          <w:tcPr>
            <w:tcW w:w="1276" w:type="dxa"/>
          </w:tcPr>
          <w:p w14:paraId="0C07CBC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2221B1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1175195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61,40</w:t>
            </w:r>
          </w:p>
        </w:tc>
        <w:tc>
          <w:tcPr>
            <w:tcW w:w="1134" w:type="dxa"/>
          </w:tcPr>
          <w:p w14:paraId="545AFBD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1/1990</w:t>
            </w:r>
          </w:p>
        </w:tc>
        <w:tc>
          <w:tcPr>
            <w:tcW w:w="5103" w:type="dxa"/>
          </w:tcPr>
          <w:p w14:paraId="417C7F5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poškodená</w:t>
            </w:r>
          </w:p>
        </w:tc>
      </w:tr>
      <w:tr w:rsidR="004348A2" w:rsidRPr="00471DC1" w14:paraId="46DA55C3" w14:textId="77777777" w:rsidTr="00090337">
        <w:tc>
          <w:tcPr>
            <w:tcW w:w="988" w:type="dxa"/>
          </w:tcPr>
          <w:p w14:paraId="7E02C3C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67553</w:t>
            </w:r>
          </w:p>
        </w:tc>
        <w:tc>
          <w:tcPr>
            <w:tcW w:w="3543" w:type="dxa"/>
          </w:tcPr>
          <w:p w14:paraId="4B1E893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skrinka nadstavec</w:t>
            </w:r>
          </w:p>
        </w:tc>
        <w:tc>
          <w:tcPr>
            <w:tcW w:w="1276" w:type="dxa"/>
          </w:tcPr>
          <w:p w14:paraId="6D837CB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85461F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83FAA6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22,24</w:t>
            </w:r>
          </w:p>
        </w:tc>
        <w:tc>
          <w:tcPr>
            <w:tcW w:w="1134" w:type="dxa"/>
          </w:tcPr>
          <w:p w14:paraId="0D7A2C6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1/1990</w:t>
            </w:r>
          </w:p>
        </w:tc>
        <w:tc>
          <w:tcPr>
            <w:tcW w:w="5103" w:type="dxa"/>
          </w:tcPr>
          <w:p w14:paraId="2306619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poškodená</w:t>
            </w:r>
          </w:p>
        </w:tc>
      </w:tr>
      <w:tr w:rsidR="004348A2" w:rsidRPr="00471DC1" w14:paraId="370CE700" w14:textId="77777777" w:rsidTr="00090337">
        <w:tc>
          <w:tcPr>
            <w:tcW w:w="988" w:type="dxa"/>
          </w:tcPr>
          <w:p w14:paraId="4119025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67554</w:t>
            </w:r>
          </w:p>
        </w:tc>
        <w:tc>
          <w:tcPr>
            <w:tcW w:w="3543" w:type="dxa"/>
          </w:tcPr>
          <w:p w14:paraId="777C928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skrinka nadstavec</w:t>
            </w:r>
          </w:p>
        </w:tc>
        <w:tc>
          <w:tcPr>
            <w:tcW w:w="1276" w:type="dxa"/>
          </w:tcPr>
          <w:p w14:paraId="010E691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0E155D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7FA605F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22,24</w:t>
            </w:r>
          </w:p>
        </w:tc>
        <w:tc>
          <w:tcPr>
            <w:tcW w:w="1134" w:type="dxa"/>
          </w:tcPr>
          <w:p w14:paraId="1F3F042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1/1990</w:t>
            </w:r>
          </w:p>
        </w:tc>
        <w:tc>
          <w:tcPr>
            <w:tcW w:w="5103" w:type="dxa"/>
          </w:tcPr>
          <w:p w14:paraId="4F8EDEF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poškodená</w:t>
            </w:r>
          </w:p>
        </w:tc>
      </w:tr>
      <w:tr w:rsidR="004348A2" w:rsidRPr="00471DC1" w14:paraId="57DAB855" w14:textId="77777777" w:rsidTr="00090337">
        <w:tc>
          <w:tcPr>
            <w:tcW w:w="988" w:type="dxa"/>
          </w:tcPr>
          <w:p w14:paraId="0506BE1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67555</w:t>
            </w:r>
          </w:p>
        </w:tc>
        <w:tc>
          <w:tcPr>
            <w:tcW w:w="3543" w:type="dxa"/>
          </w:tcPr>
          <w:p w14:paraId="6EB7896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skrinka nadstavec</w:t>
            </w:r>
          </w:p>
        </w:tc>
        <w:tc>
          <w:tcPr>
            <w:tcW w:w="1276" w:type="dxa"/>
          </w:tcPr>
          <w:p w14:paraId="121F9A8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6177D9A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4DE4ABE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22,24</w:t>
            </w:r>
          </w:p>
        </w:tc>
        <w:tc>
          <w:tcPr>
            <w:tcW w:w="1134" w:type="dxa"/>
          </w:tcPr>
          <w:p w14:paraId="58A2F85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1/1990</w:t>
            </w:r>
          </w:p>
        </w:tc>
        <w:tc>
          <w:tcPr>
            <w:tcW w:w="5103" w:type="dxa"/>
          </w:tcPr>
          <w:p w14:paraId="7F1EB38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471DC1">
              <w:rPr>
                <w:rFonts w:ascii="Arial" w:hAnsi="Arial" w:cs="Arial"/>
                <w:bCs/>
                <w:szCs w:val="24"/>
              </w:rPr>
              <w:t>poškodená</w:t>
            </w:r>
          </w:p>
        </w:tc>
      </w:tr>
      <w:tr w:rsidR="004348A2" w:rsidRPr="00471DC1" w14:paraId="5D7E5187" w14:textId="77777777" w:rsidTr="00090337">
        <w:tc>
          <w:tcPr>
            <w:tcW w:w="988" w:type="dxa"/>
          </w:tcPr>
          <w:p w14:paraId="7CDE70D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67822</w:t>
            </w:r>
          </w:p>
        </w:tc>
        <w:tc>
          <w:tcPr>
            <w:tcW w:w="3543" w:type="dxa"/>
          </w:tcPr>
          <w:p w14:paraId="7C9AD6E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skrinka štvordverová</w:t>
            </w:r>
          </w:p>
        </w:tc>
        <w:tc>
          <w:tcPr>
            <w:tcW w:w="1276" w:type="dxa"/>
          </w:tcPr>
          <w:p w14:paraId="5B32E86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4B0BAAB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199FFCE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61,40</w:t>
            </w:r>
          </w:p>
        </w:tc>
        <w:tc>
          <w:tcPr>
            <w:tcW w:w="1134" w:type="dxa"/>
          </w:tcPr>
          <w:p w14:paraId="29B5F107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1/1990</w:t>
            </w:r>
          </w:p>
        </w:tc>
        <w:tc>
          <w:tcPr>
            <w:tcW w:w="5103" w:type="dxa"/>
          </w:tcPr>
          <w:p w14:paraId="43EC5B7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3B73E3A7" w14:textId="77777777" w:rsidTr="00090337">
        <w:tc>
          <w:tcPr>
            <w:tcW w:w="988" w:type="dxa"/>
          </w:tcPr>
          <w:p w14:paraId="520A8BB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67823</w:t>
            </w:r>
          </w:p>
        </w:tc>
        <w:tc>
          <w:tcPr>
            <w:tcW w:w="3543" w:type="dxa"/>
          </w:tcPr>
          <w:p w14:paraId="799E1BD4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skrinka nadstavec</w:t>
            </w:r>
          </w:p>
        </w:tc>
        <w:tc>
          <w:tcPr>
            <w:tcW w:w="1276" w:type="dxa"/>
          </w:tcPr>
          <w:p w14:paraId="419E90F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B2D5F9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16B87B8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22,24</w:t>
            </w:r>
          </w:p>
        </w:tc>
        <w:tc>
          <w:tcPr>
            <w:tcW w:w="1134" w:type="dxa"/>
          </w:tcPr>
          <w:p w14:paraId="3E68682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1/1990</w:t>
            </w:r>
          </w:p>
        </w:tc>
        <w:tc>
          <w:tcPr>
            <w:tcW w:w="5103" w:type="dxa"/>
          </w:tcPr>
          <w:p w14:paraId="466F6B4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poškodená</w:t>
            </w:r>
          </w:p>
        </w:tc>
      </w:tr>
      <w:tr w:rsidR="004348A2" w:rsidRPr="00471DC1" w14:paraId="77FC45FE" w14:textId="77777777" w:rsidTr="00090337">
        <w:tc>
          <w:tcPr>
            <w:tcW w:w="988" w:type="dxa"/>
          </w:tcPr>
          <w:p w14:paraId="67F15B7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1633</w:t>
            </w:r>
          </w:p>
        </w:tc>
        <w:tc>
          <w:tcPr>
            <w:tcW w:w="3543" w:type="dxa"/>
          </w:tcPr>
          <w:p w14:paraId="314F410C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 xml:space="preserve">MS </w:t>
            </w:r>
            <w:proofErr w:type="spellStart"/>
            <w:r w:rsidRPr="00471DC1">
              <w:rPr>
                <w:rFonts w:ascii="Arial" w:hAnsi="Arial" w:cs="Arial"/>
                <w:szCs w:val="24"/>
              </w:rPr>
              <w:t>office</w:t>
            </w:r>
            <w:proofErr w:type="spellEnd"/>
            <w:r w:rsidRPr="00471DC1">
              <w:rPr>
                <w:rFonts w:ascii="Arial" w:hAnsi="Arial" w:cs="Arial"/>
                <w:szCs w:val="24"/>
              </w:rPr>
              <w:t xml:space="preserve"> 2019 – kanc. balík</w:t>
            </w:r>
          </w:p>
        </w:tc>
        <w:tc>
          <w:tcPr>
            <w:tcW w:w="1276" w:type="dxa"/>
          </w:tcPr>
          <w:p w14:paraId="487F282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51341BE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71EA46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149,51</w:t>
            </w:r>
          </w:p>
        </w:tc>
        <w:tc>
          <w:tcPr>
            <w:tcW w:w="1134" w:type="dxa"/>
          </w:tcPr>
          <w:p w14:paraId="4D954A6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9/2019</w:t>
            </w:r>
          </w:p>
        </w:tc>
        <w:tc>
          <w:tcPr>
            <w:tcW w:w="5103" w:type="dxa"/>
          </w:tcPr>
          <w:p w14:paraId="7353FC2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zastaralá licencia</w:t>
            </w:r>
          </w:p>
        </w:tc>
      </w:tr>
      <w:tr w:rsidR="004348A2" w:rsidRPr="00471DC1" w14:paraId="2253A9F3" w14:textId="77777777" w:rsidTr="00090337">
        <w:tc>
          <w:tcPr>
            <w:tcW w:w="988" w:type="dxa"/>
          </w:tcPr>
          <w:p w14:paraId="2416108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90548</w:t>
            </w:r>
          </w:p>
        </w:tc>
        <w:tc>
          <w:tcPr>
            <w:tcW w:w="3543" w:type="dxa"/>
          </w:tcPr>
          <w:p w14:paraId="7D85744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kreslo kožené</w:t>
            </w:r>
          </w:p>
        </w:tc>
        <w:tc>
          <w:tcPr>
            <w:tcW w:w="1276" w:type="dxa"/>
          </w:tcPr>
          <w:p w14:paraId="03CB4C3F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2938CF0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36BE81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82,75</w:t>
            </w:r>
          </w:p>
        </w:tc>
        <w:tc>
          <w:tcPr>
            <w:tcW w:w="1134" w:type="dxa"/>
          </w:tcPr>
          <w:p w14:paraId="5DB4517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1/1972</w:t>
            </w:r>
          </w:p>
        </w:tc>
        <w:tc>
          <w:tcPr>
            <w:tcW w:w="5103" w:type="dxa"/>
          </w:tcPr>
          <w:p w14:paraId="69A60D28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poškodený, potrhaná koženka</w:t>
            </w:r>
          </w:p>
        </w:tc>
      </w:tr>
      <w:tr w:rsidR="004348A2" w:rsidRPr="00471DC1" w14:paraId="11B509C5" w14:textId="77777777" w:rsidTr="00090337">
        <w:tc>
          <w:tcPr>
            <w:tcW w:w="988" w:type="dxa"/>
          </w:tcPr>
          <w:p w14:paraId="7EAB90C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90550</w:t>
            </w:r>
          </w:p>
        </w:tc>
        <w:tc>
          <w:tcPr>
            <w:tcW w:w="3543" w:type="dxa"/>
          </w:tcPr>
          <w:p w14:paraId="16DD7F9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kreslo kožené</w:t>
            </w:r>
          </w:p>
        </w:tc>
        <w:tc>
          <w:tcPr>
            <w:tcW w:w="1276" w:type="dxa"/>
          </w:tcPr>
          <w:p w14:paraId="4A750D0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0782072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2259712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82,75</w:t>
            </w:r>
          </w:p>
        </w:tc>
        <w:tc>
          <w:tcPr>
            <w:tcW w:w="1134" w:type="dxa"/>
          </w:tcPr>
          <w:p w14:paraId="5C56ED6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1/1972</w:t>
            </w:r>
          </w:p>
        </w:tc>
        <w:tc>
          <w:tcPr>
            <w:tcW w:w="5103" w:type="dxa"/>
          </w:tcPr>
          <w:p w14:paraId="0DDDD159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poškodený, potrhaná koženka</w:t>
            </w:r>
          </w:p>
        </w:tc>
      </w:tr>
      <w:tr w:rsidR="004348A2" w:rsidRPr="00471DC1" w14:paraId="2BAF3DEA" w14:textId="77777777" w:rsidTr="00090337">
        <w:tc>
          <w:tcPr>
            <w:tcW w:w="988" w:type="dxa"/>
          </w:tcPr>
          <w:p w14:paraId="69447426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90551</w:t>
            </w:r>
          </w:p>
        </w:tc>
        <w:tc>
          <w:tcPr>
            <w:tcW w:w="3543" w:type="dxa"/>
          </w:tcPr>
          <w:p w14:paraId="0228CEB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kreslo kožené</w:t>
            </w:r>
          </w:p>
        </w:tc>
        <w:tc>
          <w:tcPr>
            <w:tcW w:w="1276" w:type="dxa"/>
          </w:tcPr>
          <w:p w14:paraId="729008F1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1AB3EF0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03E6AD0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82,75</w:t>
            </w:r>
          </w:p>
        </w:tc>
        <w:tc>
          <w:tcPr>
            <w:tcW w:w="1134" w:type="dxa"/>
          </w:tcPr>
          <w:p w14:paraId="438991B5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1/1972</w:t>
            </w:r>
          </w:p>
        </w:tc>
        <w:tc>
          <w:tcPr>
            <w:tcW w:w="5103" w:type="dxa"/>
          </w:tcPr>
          <w:p w14:paraId="0FA79942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poškodený, potrhaná koženka</w:t>
            </w:r>
          </w:p>
        </w:tc>
      </w:tr>
      <w:tr w:rsidR="004348A2" w:rsidRPr="00471DC1" w14:paraId="60ABAFF9" w14:textId="77777777" w:rsidTr="00090337">
        <w:tc>
          <w:tcPr>
            <w:tcW w:w="988" w:type="dxa"/>
          </w:tcPr>
          <w:p w14:paraId="7CE6F1A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90552</w:t>
            </w:r>
          </w:p>
        </w:tc>
        <w:tc>
          <w:tcPr>
            <w:tcW w:w="3543" w:type="dxa"/>
          </w:tcPr>
          <w:p w14:paraId="42D2787A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lavica kožená</w:t>
            </w:r>
          </w:p>
        </w:tc>
        <w:tc>
          <w:tcPr>
            <w:tcW w:w="1276" w:type="dxa"/>
          </w:tcPr>
          <w:p w14:paraId="1F64B943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71000000</w:t>
            </w:r>
          </w:p>
        </w:tc>
        <w:tc>
          <w:tcPr>
            <w:tcW w:w="851" w:type="dxa"/>
          </w:tcPr>
          <w:p w14:paraId="76240A1E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14:paraId="5FA50560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89,52</w:t>
            </w:r>
          </w:p>
        </w:tc>
        <w:tc>
          <w:tcPr>
            <w:tcW w:w="1134" w:type="dxa"/>
          </w:tcPr>
          <w:p w14:paraId="58CC240B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1/1972</w:t>
            </w:r>
          </w:p>
        </w:tc>
        <w:tc>
          <w:tcPr>
            <w:tcW w:w="5103" w:type="dxa"/>
          </w:tcPr>
          <w:p w14:paraId="2A8F909D" w14:textId="77777777" w:rsidR="004348A2" w:rsidRPr="00471DC1" w:rsidRDefault="004348A2" w:rsidP="000903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71DC1">
              <w:rPr>
                <w:rFonts w:ascii="Arial" w:hAnsi="Arial" w:cs="Arial"/>
                <w:szCs w:val="24"/>
              </w:rPr>
              <w:t>poškodený, potrhaná koženka</w:t>
            </w:r>
          </w:p>
        </w:tc>
      </w:tr>
    </w:tbl>
    <w:p w14:paraId="358AD49A" w14:textId="77777777" w:rsidR="004348A2" w:rsidRPr="00471DC1" w:rsidRDefault="004348A2" w:rsidP="004348A2">
      <w:pPr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14:paraId="2A0AD610" w14:textId="77777777" w:rsidR="004348A2" w:rsidRPr="00471DC1" w:rsidRDefault="004348A2" w:rsidP="004348A2">
      <w:pPr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14:paraId="7CC2ED8A" w14:textId="77777777" w:rsidR="004348A2" w:rsidRPr="00471DC1" w:rsidRDefault="004348A2" w:rsidP="004348A2">
      <w:pPr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14:paraId="5D1FBD25" w14:textId="77777777" w:rsidR="004348A2" w:rsidRPr="00471DC1" w:rsidRDefault="004348A2" w:rsidP="004348A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14:paraId="03847353" w14:textId="77777777" w:rsidR="007539F9" w:rsidRPr="00471DC1" w:rsidRDefault="007539F9">
      <w:pPr>
        <w:rPr>
          <w:rFonts w:ascii="Arial" w:hAnsi="Arial" w:cs="Arial"/>
          <w:szCs w:val="24"/>
        </w:rPr>
      </w:pPr>
    </w:p>
    <w:sectPr w:rsidR="007539F9" w:rsidRPr="00471DC1" w:rsidSect="002A2D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C1A55"/>
    <w:multiLevelType w:val="hybridMultilevel"/>
    <w:tmpl w:val="19F4EF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58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A2"/>
    <w:rsid w:val="000219A3"/>
    <w:rsid w:val="0008027E"/>
    <w:rsid w:val="00093B1B"/>
    <w:rsid w:val="000A1515"/>
    <w:rsid w:val="000A6366"/>
    <w:rsid w:val="001126D5"/>
    <w:rsid w:val="00140D23"/>
    <w:rsid w:val="001424D7"/>
    <w:rsid w:val="001619AE"/>
    <w:rsid w:val="0017678F"/>
    <w:rsid w:val="00191FA2"/>
    <w:rsid w:val="00193A52"/>
    <w:rsid w:val="00196634"/>
    <w:rsid w:val="001A2907"/>
    <w:rsid w:val="001C392A"/>
    <w:rsid w:val="001D6B58"/>
    <w:rsid w:val="001F221C"/>
    <w:rsid w:val="001F5F5A"/>
    <w:rsid w:val="002108E0"/>
    <w:rsid w:val="00210A93"/>
    <w:rsid w:val="00245873"/>
    <w:rsid w:val="00250C1E"/>
    <w:rsid w:val="002A2DA5"/>
    <w:rsid w:val="002B074F"/>
    <w:rsid w:val="002B362B"/>
    <w:rsid w:val="002C4A2B"/>
    <w:rsid w:val="002C7A29"/>
    <w:rsid w:val="002E01DD"/>
    <w:rsid w:val="003070F3"/>
    <w:rsid w:val="00315217"/>
    <w:rsid w:val="003509FD"/>
    <w:rsid w:val="00356E25"/>
    <w:rsid w:val="003629F8"/>
    <w:rsid w:val="00362C60"/>
    <w:rsid w:val="00391E06"/>
    <w:rsid w:val="003A0264"/>
    <w:rsid w:val="003B20D4"/>
    <w:rsid w:val="003D0C18"/>
    <w:rsid w:val="003D330C"/>
    <w:rsid w:val="003F0D2A"/>
    <w:rsid w:val="00405275"/>
    <w:rsid w:val="004348A2"/>
    <w:rsid w:val="00455B36"/>
    <w:rsid w:val="00471DC1"/>
    <w:rsid w:val="004B0D83"/>
    <w:rsid w:val="004C3669"/>
    <w:rsid w:val="004F7F34"/>
    <w:rsid w:val="00512680"/>
    <w:rsid w:val="00546C30"/>
    <w:rsid w:val="00563B5B"/>
    <w:rsid w:val="0058152E"/>
    <w:rsid w:val="005B3F26"/>
    <w:rsid w:val="005B4741"/>
    <w:rsid w:val="005C04A9"/>
    <w:rsid w:val="005D1ACF"/>
    <w:rsid w:val="005E2A68"/>
    <w:rsid w:val="005E2BF3"/>
    <w:rsid w:val="005F1AFB"/>
    <w:rsid w:val="005F7764"/>
    <w:rsid w:val="00625B1E"/>
    <w:rsid w:val="00626041"/>
    <w:rsid w:val="0069603A"/>
    <w:rsid w:val="006B2842"/>
    <w:rsid w:val="006B3980"/>
    <w:rsid w:val="006B6F0F"/>
    <w:rsid w:val="006C1BAD"/>
    <w:rsid w:val="006C5796"/>
    <w:rsid w:val="0073161E"/>
    <w:rsid w:val="007539F9"/>
    <w:rsid w:val="007736B0"/>
    <w:rsid w:val="0079597B"/>
    <w:rsid w:val="00795D2A"/>
    <w:rsid w:val="00802888"/>
    <w:rsid w:val="00804686"/>
    <w:rsid w:val="00847B36"/>
    <w:rsid w:val="00857FF7"/>
    <w:rsid w:val="008600CB"/>
    <w:rsid w:val="00893336"/>
    <w:rsid w:val="0089771A"/>
    <w:rsid w:val="008A670C"/>
    <w:rsid w:val="00973BD5"/>
    <w:rsid w:val="0098268D"/>
    <w:rsid w:val="00982A2D"/>
    <w:rsid w:val="00993607"/>
    <w:rsid w:val="00995B28"/>
    <w:rsid w:val="009B66B9"/>
    <w:rsid w:val="009F6C03"/>
    <w:rsid w:val="00A0774E"/>
    <w:rsid w:val="00A92B63"/>
    <w:rsid w:val="00AC57E6"/>
    <w:rsid w:val="00AE3BF6"/>
    <w:rsid w:val="00AF0ADA"/>
    <w:rsid w:val="00AF3B52"/>
    <w:rsid w:val="00AF7FD6"/>
    <w:rsid w:val="00B50275"/>
    <w:rsid w:val="00B533DC"/>
    <w:rsid w:val="00B624AE"/>
    <w:rsid w:val="00B72DAC"/>
    <w:rsid w:val="00B77029"/>
    <w:rsid w:val="00B92D91"/>
    <w:rsid w:val="00B94B89"/>
    <w:rsid w:val="00B95995"/>
    <w:rsid w:val="00BA32BF"/>
    <w:rsid w:val="00BA3B42"/>
    <w:rsid w:val="00BB4E09"/>
    <w:rsid w:val="00C67FEC"/>
    <w:rsid w:val="00CF5FDA"/>
    <w:rsid w:val="00D02885"/>
    <w:rsid w:val="00D05BE6"/>
    <w:rsid w:val="00D50409"/>
    <w:rsid w:val="00D7294D"/>
    <w:rsid w:val="00D91AE3"/>
    <w:rsid w:val="00D96D3D"/>
    <w:rsid w:val="00DB5772"/>
    <w:rsid w:val="00DE3775"/>
    <w:rsid w:val="00E02266"/>
    <w:rsid w:val="00E06CF4"/>
    <w:rsid w:val="00E42268"/>
    <w:rsid w:val="00E97481"/>
    <w:rsid w:val="00EA7EE9"/>
    <w:rsid w:val="00EC3C2B"/>
    <w:rsid w:val="00ED7742"/>
    <w:rsid w:val="00EF46B4"/>
    <w:rsid w:val="00F04A9E"/>
    <w:rsid w:val="00F306E8"/>
    <w:rsid w:val="00F62E2C"/>
    <w:rsid w:val="00F777DF"/>
    <w:rsid w:val="00FC1AA1"/>
    <w:rsid w:val="00FD20CB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2117"/>
  <w15:chartTrackingRefBased/>
  <w15:docId w15:val="{DE3B7E4F-C031-40B6-B1B3-73CB632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48A2"/>
    <w:pPr>
      <w:spacing w:after="160" w:line="259" w:lineRule="auto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48A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348A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348A2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48A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48A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48A2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48A2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48A2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48A2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4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34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34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48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48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48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48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48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48A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4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34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48A2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34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48A2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CitciaChar">
    <w:name w:val="Citácia Char"/>
    <w:basedOn w:val="Predvolenpsmoodseku"/>
    <w:link w:val="Citcia"/>
    <w:uiPriority w:val="29"/>
    <w:rsid w:val="004348A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48A2"/>
    <w:pPr>
      <w:spacing w:after="0" w:line="240" w:lineRule="auto"/>
      <w:ind w:left="720"/>
      <w:contextualSpacing/>
    </w:pPr>
    <w:rPr>
      <w:rFonts w:asciiTheme="minorHAnsi" w:hAnsiTheme="minorHAnsi"/>
      <w:sz w:val="22"/>
    </w:rPr>
  </w:style>
  <w:style w:type="character" w:styleId="Intenzvnezvraznenie">
    <w:name w:val="Intense Emphasis"/>
    <w:basedOn w:val="Predvolenpsmoodseku"/>
    <w:uiPriority w:val="21"/>
    <w:qFormat/>
    <w:rsid w:val="004348A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4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48A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48A2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4348A2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34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48A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D0C1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D0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1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8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00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6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apsekr@savba.sk" TargetMode="External"/><Relationship Id="rId5" Type="http://schemas.openxmlformats.org/officeDocument/2006/relationships/hyperlink" Target="mailto:usapsekr@savb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Lapsansky</dc:creator>
  <cp:keywords/>
  <dc:description/>
  <cp:lastModifiedBy>Lukas Lapsansky</cp:lastModifiedBy>
  <cp:revision>2</cp:revision>
  <dcterms:created xsi:type="dcterms:W3CDTF">2024-04-22T12:58:00Z</dcterms:created>
  <dcterms:modified xsi:type="dcterms:W3CDTF">2024-04-22T12:58:00Z</dcterms:modified>
</cp:coreProperties>
</file>